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E54" w:rsidRDefault="00BB7E54" w:rsidP="004C57C8">
      <w:pPr>
        <w:pStyle w:val="3"/>
        <w:ind w:left="0" w:firstLine="720"/>
        <w:jc w:val="center"/>
        <w:rPr>
          <w:szCs w:val="24"/>
        </w:rPr>
      </w:pPr>
      <w:r>
        <w:rPr>
          <w:noProof/>
          <w:color w:val="auto"/>
          <w:sz w:val="28"/>
          <w:szCs w:val="28"/>
        </w:rPr>
        <w:drawing>
          <wp:inline distT="0" distB="0" distL="0" distR="0">
            <wp:extent cx="6120765" cy="8656863"/>
            <wp:effectExtent l="0" t="0" r="0" b="0"/>
            <wp:docPr id="1" name="Рисунок 1" descr="C:\Users\Admin\Documents\2024_12_09\IMG_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cuments\2024_12_09\IMG_00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656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E54" w:rsidRDefault="00BB7E54" w:rsidP="004C57C8">
      <w:pPr>
        <w:pStyle w:val="3"/>
        <w:ind w:left="0" w:firstLine="720"/>
        <w:jc w:val="center"/>
        <w:rPr>
          <w:szCs w:val="24"/>
        </w:rPr>
      </w:pPr>
    </w:p>
    <w:p w:rsidR="00BB7E54" w:rsidRDefault="00BB7E54" w:rsidP="004C57C8">
      <w:pPr>
        <w:pStyle w:val="3"/>
        <w:ind w:left="0" w:firstLine="720"/>
        <w:jc w:val="center"/>
        <w:rPr>
          <w:szCs w:val="24"/>
        </w:rPr>
      </w:pPr>
    </w:p>
    <w:p w:rsidR="004C57C8" w:rsidRPr="004C57C8" w:rsidRDefault="004C57C8" w:rsidP="004C57C8">
      <w:pPr>
        <w:pStyle w:val="3"/>
        <w:ind w:left="0" w:firstLine="720"/>
        <w:jc w:val="center"/>
        <w:rPr>
          <w:szCs w:val="24"/>
        </w:rPr>
      </w:pPr>
      <w:bookmarkStart w:id="0" w:name="_GoBack"/>
      <w:bookmarkEnd w:id="0"/>
      <w:r w:rsidRPr="004C57C8">
        <w:rPr>
          <w:szCs w:val="24"/>
        </w:rPr>
        <w:t>Пояснительная записка</w:t>
      </w: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Дополнительная общеобразовательная общеразвивающая программа «Волейбол» (далее Программа) в контексте нормативных документов:</w:t>
      </w:r>
    </w:p>
    <w:p w:rsidR="004C57C8" w:rsidRPr="004C57C8" w:rsidRDefault="004C57C8" w:rsidP="004C57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- Закон «Об образовании в Российской Федерации» от 29 декабря 2012 г. N 273-ФЗ</w:t>
      </w:r>
    </w:p>
    <w:p w:rsidR="004C57C8" w:rsidRPr="004C57C8" w:rsidRDefault="004C57C8" w:rsidP="004C57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- Об утверждении Порядка организации и осуществления образовательной деятельности по дополнительным общеобразовательным программам (Приказ </w:t>
      </w:r>
      <w:proofErr w:type="spellStart"/>
      <w:r w:rsidRPr="004C57C8">
        <w:rPr>
          <w:rFonts w:ascii="Times New Roman" w:hAnsi="Times New Roman"/>
          <w:sz w:val="24"/>
          <w:szCs w:val="24"/>
        </w:rPr>
        <w:t>Минпрос</w:t>
      </w:r>
      <w:proofErr w:type="spellEnd"/>
      <w:r w:rsidRPr="004C57C8">
        <w:rPr>
          <w:rFonts w:ascii="Times New Roman" w:hAnsi="Times New Roman"/>
          <w:sz w:val="24"/>
          <w:szCs w:val="24"/>
        </w:rPr>
        <w:t xml:space="preserve"> РФ от 27.07.2022. № 629)</w:t>
      </w:r>
    </w:p>
    <w:p w:rsidR="004C57C8" w:rsidRPr="004C57C8" w:rsidRDefault="004C57C8" w:rsidP="004C57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- Об утверждении санитарных правил СН 2.4.3648-20 "Санитарно-эпидемиологические требования к организациям воспитания и обучения, отдыха и оздоровления детей и молодежи» (Постановление от 28 сентября 2020 г. № 28)</w:t>
      </w:r>
    </w:p>
    <w:p w:rsidR="004C57C8" w:rsidRPr="004C57C8" w:rsidRDefault="004C57C8" w:rsidP="004C57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- Концепция развития дополнительного образования детей до 2030 года</w:t>
      </w:r>
    </w:p>
    <w:p w:rsidR="004C57C8" w:rsidRPr="004C57C8" w:rsidRDefault="004C57C8" w:rsidP="004C57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-Устав образовательной организации</w:t>
      </w:r>
    </w:p>
    <w:p w:rsidR="004C57C8" w:rsidRPr="004C57C8" w:rsidRDefault="004C57C8" w:rsidP="004C57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- Методические рекомендации по проектированию дополнительных общеразвивающих программ (Письмо </w:t>
      </w:r>
      <w:proofErr w:type="spellStart"/>
      <w:r w:rsidRPr="004C57C8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4C57C8">
        <w:rPr>
          <w:rFonts w:ascii="Times New Roman" w:hAnsi="Times New Roman"/>
          <w:sz w:val="24"/>
          <w:szCs w:val="24"/>
        </w:rPr>
        <w:t xml:space="preserve"> РФ «О направлении информации» от 18 ноября 2015 г. N 09- 3242) </w:t>
      </w:r>
    </w:p>
    <w:p w:rsidR="004C57C8" w:rsidRPr="004C57C8" w:rsidRDefault="004C57C8" w:rsidP="004C57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4C57C8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4C57C8">
        <w:rPr>
          <w:rFonts w:ascii="Times New Roman" w:hAnsi="Times New Roman"/>
          <w:sz w:val="24"/>
          <w:szCs w:val="24"/>
        </w:rPr>
        <w:t xml:space="preserve"> России от 31.01.2022 N ДГ-245/06 "О направлении методических рекомендаций</w:t>
      </w:r>
      <w:proofErr w:type="gramStart"/>
      <w:r w:rsidRPr="004C57C8">
        <w:rPr>
          <w:rFonts w:ascii="Times New Roman" w:hAnsi="Times New Roman"/>
          <w:sz w:val="24"/>
          <w:szCs w:val="24"/>
        </w:rPr>
        <w:t>"(</w:t>
      </w:r>
      <w:proofErr w:type="gramEnd"/>
      <w:r w:rsidRPr="004C57C8">
        <w:rPr>
          <w:rFonts w:ascii="Times New Roman" w:hAnsi="Times New Roman"/>
          <w:sz w:val="24"/>
          <w:szCs w:val="24"/>
        </w:rPr>
        <w:t>вместе с "Методическими рекомендациями по реализации дополнительных общеобразовательных программ с применением электронного обучения и дистанционных образовательных технологий")</w:t>
      </w:r>
    </w:p>
    <w:p w:rsidR="004C57C8" w:rsidRPr="004C57C8" w:rsidRDefault="004C57C8" w:rsidP="004C57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eastAsiaTheme="minorHAnsi" w:hAnsi="Times New Roman"/>
          <w:sz w:val="24"/>
          <w:szCs w:val="24"/>
        </w:rPr>
        <w:t>-</w:t>
      </w:r>
      <w:r w:rsidRPr="004C57C8">
        <w:rPr>
          <w:rFonts w:ascii="Times New Roman" w:hAnsi="Times New Roman"/>
          <w:sz w:val="24"/>
          <w:szCs w:val="24"/>
        </w:rPr>
        <w:t xml:space="preserve">В. И. Лях, А. А. </w:t>
      </w:r>
      <w:proofErr w:type="spellStart"/>
      <w:r w:rsidRPr="004C57C8">
        <w:rPr>
          <w:rFonts w:ascii="Times New Roman" w:hAnsi="Times New Roman"/>
          <w:sz w:val="24"/>
          <w:szCs w:val="24"/>
        </w:rPr>
        <w:t>Зданевич</w:t>
      </w:r>
      <w:proofErr w:type="spellEnd"/>
      <w:r w:rsidRPr="004C57C8">
        <w:rPr>
          <w:rFonts w:ascii="Times New Roman" w:hAnsi="Times New Roman"/>
          <w:sz w:val="24"/>
          <w:szCs w:val="24"/>
        </w:rPr>
        <w:t xml:space="preserve"> «Программа по физической культуре» - М.: Просвещение, 2012.</w:t>
      </w: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Содержание общеобразовательной программы адаптировано к потребностям конкретного ребенка, проявившего выдающиеся способности, с ограниченными возможностями здоровья, находящегося в трудной жизненной ситуации и обучающегося, проживающего в сельской местности.</w:t>
      </w: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Вовлечение детей с ограниченными возможностями здоровья в образовательный процесс обеспечивает условия для успешной социализации и создания равных стартовых возможностей обучающихся.</w:t>
      </w: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В процессе реализации программы создаются педагогические условия для оптимального развития одаренных детей, включая детей, чья одаренность на настоящий момент </w:t>
      </w:r>
      <w:proofErr w:type="gramStart"/>
      <w:r w:rsidRPr="004C57C8">
        <w:rPr>
          <w:rFonts w:ascii="Times New Roman" w:hAnsi="Times New Roman"/>
          <w:sz w:val="24"/>
          <w:szCs w:val="24"/>
        </w:rPr>
        <w:t>может быть еще не проявилась</w:t>
      </w:r>
      <w:proofErr w:type="gramEnd"/>
      <w:r w:rsidRPr="004C57C8">
        <w:rPr>
          <w:rFonts w:ascii="Times New Roman" w:hAnsi="Times New Roman"/>
          <w:sz w:val="24"/>
          <w:szCs w:val="24"/>
        </w:rPr>
        <w:t>, а также детей, в отношении которых есть серьезная надежда на дальнейший качественный скачок в развитии их способностей.</w:t>
      </w: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Выявление и развитие одаренных детей осуществляется на основе итогов конкурсов, выставок и иных соревновательных мероприятий, достигнутых практических результатов в основных областях деятельности.</w:t>
      </w: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Освоение части содержания курса в случае необходимости возможно с применением дистанционных образовательных технологий и электронного обучения в следующих формах: онлайн – лекция, онлайн – консультация, онлайн – урок, дистанционные занятия на цифровых образовательных ресурсах: </w:t>
      </w:r>
      <w:proofErr w:type="spellStart"/>
      <w:r w:rsidRPr="004C57C8">
        <w:rPr>
          <w:rFonts w:ascii="Times New Roman" w:hAnsi="Times New Roman"/>
          <w:sz w:val="24"/>
          <w:szCs w:val="24"/>
        </w:rPr>
        <w:t>ЯКласс</w:t>
      </w:r>
      <w:proofErr w:type="spellEnd"/>
      <w:r w:rsidRPr="004C57C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7C8">
        <w:rPr>
          <w:rFonts w:ascii="Times New Roman" w:hAnsi="Times New Roman"/>
          <w:sz w:val="24"/>
          <w:szCs w:val="24"/>
        </w:rPr>
        <w:t>Учи</w:t>
      </w:r>
      <w:proofErr w:type="gramStart"/>
      <w:r w:rsidRPr="004C57C8">
        <w:rPr>
          <w:rFonts w:ascii="Times New Roman" w:hAnsi="Times New Roman"/>
          <w:sz w:val="24"/>
          <w:szCs w:val="24"/>
        </w:rPr>
        <w:t>.р</w:t>
      </w:r>
      <w:proofErr w:type="gramEnd"/>
      <w:r w:rsidRPr="004C57C8">
        <w:rPr>
          <w:rFonts w:ascii="Times New Roman" w:hAnsi="Times New Roman"/>
          <w:sz w:val="24"/>
          <w:szCs w:val="24"/>
        </w:rPr>
        <w:t>у</w:t>
      </w:r>
      <w:proofErr w:type="spellEnd"/>
      <w:r w:rsidRPr="004C57C8">
        <w:rPr>
          <w:rFonts w:ascii="Times New Roman" w:hAnsi="Times New Roman"/>
          <w:sz w:val="24"/>
          <w:szCs w:val="24"/>
        </w:rPr>
        <w:t>, РЭШ.</w:t>
      </w:r>
    </w:p>
    <w:p w:rsidR="004C57C8" w:rsidRPr="004C57C8" w:rsidRDefault="004C57C8" w:rsidP="004C57C8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Программа по баскетболу является модифицированной.</w:t>
      </w:r>
    </w:p>
    <w:p w:rsidR="004C57C8" w:rsidRPr="004C57C8" w:rsidRDefault="004C57C8" w:rsidP="004C57C8">
      <w:pPr>
        <w:pStyle w:val="a6"/>
        <w:ind w:left="0" w:firstLine="720"/>
        <w:rPr>
          <w:b/>
          <w:szCs w:val="24"/>
        </w:rPr>
      </w:pPr>
    </w:p>
    <w:p w:rsidR="004C57C8" w:rsidRPr="004C57C8" w:rsidRDefault="004C57C8" w:rsidP="004C57C8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b/>
          <w:sz w:val="24"/>
          <w:szCs w:val="24"/>
        </w:rPr>
        <w:t xml:space="preserve">Направленность программы. </w:t>
      </w:r>
      <w:r w:rsidRPr="004C57C8">
        <w:rPr>
          <w:rFonts w:ascii="Times New Roman" w:hAnsi="Times New Roman"/>
          <w:sz w:val="24"/>
          <w:szCs w:val="24"/>
        </w:rPr>
        <w:t xml:space="preserve">Программа «Волейбол» по содержанию является </w:t>
      </w:r>
      <w:r w:rsidRPr="004C57C8">
        <w:rPr>
          <w:rFonts w:ascii="Times New Roman" w:hAnsi="Times New Roman"/>
          <w:i/>
          <w:sz w:val="24"/>
          <w:szCs w:val="24"/>
        </w:rPr>
        <w:t xml:space="preserve">физкультурно-спортивной; </w:t>
      </w:r>
      <w:r w:rsidRPr="004C57C8">
        <w:rPr>
          <w:rFonts w:ascii="Times New Roman" w:hAnsi="Times New Roman"/>
          <w:sz w:val="24"/>
          <w:szCs w:val="24"/>
        </w:rPr>
        <w:t xml:space="preserve">по функциональному предназначению - </w:t>
      </w:r>
      <w:r w:rsidRPr="004C57C8">
        <w:rPr>
          <w:rFonts w:ascii="Times New Roman" w:hAnsi="Times New Roman"/>
          <w:i/>
          <w:sz w:val="24"/>
          <w:szCs w:val="24"/>
        </w:rPr>
        <w:t>(досуговой, учебно-познавательной, образовательно-воспитательной,)</w:t>
      </w:r>
      <w:r w:rsidRPr="004C57C8">
        <w:rPr>
          <w:rFonts w:ascii="Times New Roman" w:hAnsi="Times New Roman"/>
          <w:sz w:val="24"/>
          <w:szCs w:val="24"/>
        </w:rPr>
        <w:t xml:space="preserve">; по форме </w:t>
      </w:r>
      <w:proofErr w:type="gramStart"/>
      <w:r w:rsidRPr="004C57C8">
        <w:rPr>
          <w:rFonts w:ascii="Times New Roman" w:hAnsi="Times New Roman"/>
          <w:sz w:val="24"/>
          <w:szCs w:val="24"/>
        </w:rPr>
        <w:t>организации—</w:t>
      </w:r>
      <w:r w:rsidRPr="004C57C8">
        <w:rPr>
          <w:rFonts w:ascii="Times New Roman" w:hAnsi="Times New Roman"/>
          <w:i/>
          <w:sz w:val="24"/>
          <w:szCs w:val="24"/>
        </w:rPr>
        <w:t>групповой</w:t>
      </w:r>
      <w:proofErr w:type="gramEnd"/>
      <w:r w:rsidRPr="004C57C8">
        <w:rPr>
          <w:rFonts w:ascii="Times New Roman" w:hAnsi="Times New Roman"/>
          <w:sz w:val="24"/>
          <w:szCs w:val="24"/>
        </w:rPr>
        <w:t>; по времени реализации</w:t>
      </w:r>
      <w:r w:rsidRPr="004C57C8">
        <w:rPr>
          <w:rFonts w:ascii="Times New Roman" w:hAnsi="Times New Roman"/>
          <w:spacing w:val="-2"/>
          <w:sz w:val="24"/>
          <w:szCs w:val="24"/>
        </w:rPr>
        <w:t xml:space="preserve"> – </w:t>
      </w:r>
      <w:r w:rsidRPr="004C57C8">
        <w:rPr>
          <w:rFonts w:ascii="Times New Roman" w:hAnsi="Times New Roman"/>
          <w:i/>
          <w:sz w:val="24"/>
          <w:szCs w:val="24"/>
        </w:rPr>
        <w:t>годичной</w:t>
      </w:r>
      <w:r w:rsidRPr="004C57C8">
        <w:rPr>
          <w:rFonts w:ascii="Times New Roman" w:hAnsi="Times New Roman"/>
          <w:sz w:val="24"/>
          <w:szCs w:val="24"/>
        </w:rPr>
        <w:t>.</w:t>
      </w:r>
    </w:p>
    <w:p w:rsidR="004C57C8" w:rsidRPr="004C57C8" w:rsidRDefault="004C57C8" w:rsidP="004C57C8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    Спорту принадлежит значительная роль в воспитании молодого поколения страны. Спортивные занятия со школьниками служат составной частью их всестороннего развития, воспитания, здоровья. Спортивные игры, а в частности «Волейбол» играют особую роль во всестороннем физическом развитии школьников.</w:t>
      </w:r>
    </w:p>
    <w:p w:rsidR="004C57C8" w:rsidRPr="004C57C8" w:rsidRDefault="004C57C8" w:rsidP="004C57C8">
      <w:pPr>
        <w:pStyle w:val="a6"/>
        <w:ind w:left="0" w:firstLine="720"/>
        <w:rPr>
          <w:szCs w:val="24"/>
        </w:rPr>
      </w:pPr>
      <w:r w:rsidRPr="004C57C8">
        <w:rPr>
          <w:szCs w:val="24"/>
        </w:rPr>
        <w:t xml:space="preserve">Внеклассная работа является обязательной и требует выполнения учителями </w:t>
      </w:r>
      <w:r w:rsidRPr="004C57C8">
        <w:rPr>
          <w:szCs w:val="24"/>
        </w:rPr>
        <w:lastRenderedPageBreak/>
        <w:t>физкультуры программных требований, а учениками сдачи нормативов по повышению спортивного мастерства в выбранном виде спорта.</w:t>
      </w:r>
    </w:p>
    <w:p w:rsidR="004C57C8" w:rsidRPr="004C57C8" w:rsidRDefault="004C57C8" w:rsidP="004C57C8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b/>
          <w:sz w:val="24"/>
          <w:szCs w:val="24"/>
        </w:rPr>
        <w:t xml:space="preserve">Формы организации образовательной деятельности учащихся: </w:t>
      </w:r>
      <w:r w:rsidRPr="004C57C8">
        <w:rPr>
          <w:rFonts w:ascii="Times New Roman" w:hAnsi="Times New Roman"/>
          <w:sz w:val="24"/>
          <w:szCs w:val="24"/>
        </w:rPr>
        <w:t>групповая, подгрупповая, индивидуально-групповая. Программа реализуется в форме секции.</w:t>
      </w:r>
    </w:p>
    <w:p w:rsidR="004C57C8" w:rsidRPr="004C57C8" w:rsidRDefault="004C57C8" w:rsidP="004C57C8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4C57C8">
        <w:rPr>
          <w:rFonts w:ascii="Times New Roman" w:hAnsi="Times New Roman"/>
          <w:b/>
          <w:sz w:val="24"/>
          <w:szCs w:val="24"/>
        </w:rPr>
        <w:t xml:space="preserve">Уровень освоения программы: </w:t>
      </w:r>
      <w:r w:rsidRPr="004C57C8">
        <w:rPr>
          <w:rFonts w:ascii="Times New Roman" w:hAnsi="Times New Roman"/>
          <w:sz w:val="24"/>
          <w:szCs w:val="24"/>
        </w:rPr>
        <w:t>базовый</w:t>
      </w:r>
    </w:p>
    <w:p w:rsidR="004C57C8" w:rsidRPr="004C57C8" w:rsidRDefault="004C57C8" w:rsidP="004C57C8">
      <w:pPr>
        <w:pStyle w:val="a6"/>
        <w:ind w:left="0" w:firstLine="720"/>
        <w:rPr>
          <w:szCs w:val="24"/>
        </w:rPr>
      </w:pPr>
      <w:r w:rsidRPr="004C57C8">
        <w:rPr>
          <w:b/>
          <w:szCs w:val="24"/>
        </w:rPr>
        <w:t xml:space="preserve">Новизна программы состоит в том, чтобы </w:t>
      </w:r>
      <w:r w:rsidRPr="004C57C8">
        <w:rPr>
          <w:szCs w:val="24"/>
        </w:rPr>
        <w:t>углублять знания, расширить и закрепить арсенал двигательных умений и навыков в конкретных видах спорта, достигнуть более высокого уровня развития двигательных способностей.</w:t>
      </w:r>
    </w:p>
    <w:p w:rsidR="004C57C8" w:rsidRPr="004C57C8" w:rsidRDefault="004C57C8" w:rsidP="004C57C8">
      <w:pPr>
        <w:pStyle w:val="a6"/>
        <w:ind w:left="0" w:firstLine="720"/>
        <w:rPr>
          <w:szCs w:val="24"/>
        </w:rPr>
      </w:pPr>
      <w:r w:rsidRPr="004C57C8">
        <w:rPr>
          <w:b/>
          <w:szCs w:val="24"/>
        </w:rPr>
        <w:t>Актуальность образовательной программы з</w:t>
      </w:r>
      <w:r w:rsidRPr="004C57C8">
        <w:rPr>
          <w:szCs w:val="24"/>
        </w:rPr>
        <w:t xml:space="preserve">аключается в том, что она направлена на удовлетворение детей в активных формах двигательной деятельности, обеспечивающей физическое, духовное и нравственное развитие обучающихся. В наше время массовый детский спорт приобрел новое и весьма важное социальное значение. </w:t>
      </w:r>
    </w:p>
    <w:p w:rsidR="004C57C8" w:rsidRPr="004C57C8" w:rsidRDefault="004C57C8" w:rsidP="004C57C8">
      <w:pPr>
        <w:pStyle w:val="a6"/>
        <w:ind w:left="0" w:firstLine="720"/>
        <w:rPr>
          <w:szCs w:val="24"/>
        </w:rPr>
      </w:pPr>
      <w:r w:rsidRPr="004C57C8">
        <w:rPr>
          <w:szCs w:val="24"/>
        </w:rPr>
        <w:t xml:space="preserve">Программа «Волейбол» направлена, в первую очередь, </w:t>
      </w:r>
      <w:proofErr w:type="gramStart"/>
      <w:r w:rsidRPr="004C57C8">
        <w:rPr>
          <w:szCs w:val="24"/>
        </w:rPr>
        <w:t>на</w:t>
      </w:r>
      <w:proofErr w:type="gramEnd"/>
      <w:r w:rsidRPr="004C57C8">
        <w:rPr>
          <w:szCs w:val="24"/>
        </w:rPr>
        <w:t xml:space="preserve">:                                                                       </w:t>
      </w:r>
    </w:p>
    <w:p w:rsidR="004C57C8" w:rsidRPr="004C57C8" w:rsidRDefault="004C57C8" w:rsidP="004C57C8">
      <w:pPr>
        <w:pStyle w:val="a4"/>
        <w:numPr>
          <w:ilvl w:val="1"/>
          <w:numId w:val="1"/>
        </w:numPr>
        <w:tabs>
          <w:tab w:val="left" w:pos="1314"/>
          <w:tab w:val="left" w:pos="1315"/>
        </w:tabs>
        <w:spacing w:line="240" w:lineRule="auto"/>
        <w:ind w:left="0" w:firstLine="720"/>
        <w:rPr>
          <w:sz w:val="24"/>
          <w:szCs w:val="24"/>
        </w:rPr>
      </w:pPr>
      <w:r w:rsidRPr="004C57C8">
        <w:rPr>
          <w:sz w:val="24"/>
          <w:szCs w:val="24"/>
        </w:rPr>
        <w:t>Укрепление психического и физического здоровья</w:t>
      </w:r>
    </w:p>
    <w:p w:rsidR="004C57C8" w:rsidRPr="004C57C8" w:rsidRDefault="004C57C8" w:rsidP="004C57C8">
      <w:pPr>
        <w:pStyle w:val="a4"/>
        <w:numPr>
          <w:ilvl w:val="1"/>
          <w:numId w:val="1"/>
        </w:numPr>
        <w:tabs>
          <w:tab w:val="left" w:pos="1314"/>
          <w:tab w:val="left" w:pos="1315"/>
        </w:tabs>
        <w:spacing w:line="240" w:lineRule="auto"/>
        <w:ind w:left="0" w:firstLine="720"/>
        <w:rPr>
          <w:sz w:val="24"/>
          <w:szCs w:val="24"/>
        </w:rPr>
      </w:pPr>
      <w:r w:rsidRPr="004C57C8">
        <w:rPr>
          <w:sz w:val="24"/>
          <w:szCs w:val="24"/>
        </w:rPr>
        <w:t>Воспитание нравственных качеств</w:t>
      </w:r>
    </w:p>
    <w:p w:rsidR="004C57C8" w:rsidRPr="004C57C8" w:rsidRDefault="004C57C8" w:rsidP="004C57C8">
      <w:pPr>
        <w:pStyle w:val="a4"/>
        <w:numPr>
          <w:ilvl w:val="1"/>
          <w:numId w:val="1"/>
        </w:numPr>
        <w:tabs>
          <w:tab w:val="left" w:pos="1314"/>
          <w:tab w:val="left" w:pos="1315"/>
        </w:tabs>
        <w:spacing w:line="240" w:lineRule="auto"/>
        <w:ind w:left="0" w:firstLine="720"/>
        <w:rPr>
          <w:sz w:val="24"/>
          <w:szCs w:val="24"/>
        </w:rPr>
      </w:pPr>
      <w:r w:rsidRPr="004C57C8">
        <w:rPr>
          <w:sz w:val="24"/>
          <w:szCs w:val="24"/>
        </w:rPr>
        <w:t>Приобщение учащихся к регулярным тренировкам</w:t>
      </w:r>
    </w:p>
    <w:p w:rsidR="004C57C8" w:rsidRPr="004C57C8" w:rsidRDefault="004C57C8" w:rsidP="004C57C8">
      <w:pPr>
        <w:pStyle w:val="a4"/>
        <w:tabs>
          <w:tab w:val="left" w:pos="1314"/>
          <w:tab w:val="left" w:pos="1315"/>
        </w:tabs>
        <w:spacing w:line="240" w:lineRule="auto"/>
        <w:ind w:left="0" w:firstLine="720"/>
        <w:rPr>
          <w:sz w:val="24"/>
          <w:szCs w:val="24"/>
        </w:rPr>
      </w:pPr>
      <w:r w:rsidRPr="004C57C8">
        <w:rPr>
          <w:b/>
          <w:sz w:val="24"/>
          <w:szCs w:val="24"/>
        </w:rPr>
        <w:t xml:space="preserve">      Отличительные особенности программы</w:t>
      </w:r>
      <w:r w:rsidRPr="004C57C8">
        <w:rPr>
          <w:sz w:val="24"/>
          <w:szCs w:val="24"/>
        </w:rPr>
        <w:t xml:space="preserve">: разно - возрастной состав обучающихся (11-16 лет).   В группе мальчики и девочки. Содержание программы направлено на формирование </w:t>
      </w:r>
      <w:proofErr w:type="spellStart"/>
      <w:r w:rsidRPr="004C57C8">
        <w:rPr>
          <w:sz w:val="24"/>
          <w:szCs w:val="24"/>
        </w:rPr>
        <w:t>метапредметных</w:t>
      </w:r>
      <w:proofErr w:type="spellEnd"/>
      <w:r w:rsidRPr="004C57C8">
        <w:rPr>
          <w:sz w:val="24"/>
          <w:szCs w:val="24"/>
        </w:rPr>
        <w:t xml:space="preserve"> компетенций и развития навыков и умений игры в волейбол, а также на развитие процессов самопознания, самовыражения и самореализации обучающихся. </w:t>
      </w:r>
    </w:p>
    <w:p w:rsidR="004C57C8" w:rsidRPr="004C57C8" w:rsidRDefault="004C57C8" w:rsidP="004C57C8">
      <w:pPr>
        <w:pStyle w:val="a6"/>
        <w:ind w:left="0" w:firstLine="720"/>
        <w:rPr>
          <w:szCs w:val="24"/>
        </w:rPr>
      </w:pPr>
      <w:r w:rsidRPr="004C57C8">
        <w:rPr>
          <w:b/>
          <w:szCs w:val="24"/>
        </w:rPr>
        <w:t>Педагогическаяцелесообразность</w:t>
      </w:r>
      <w:r w:rsidRPr="004C57C8">
        <w:rPr>
          <w:szCs w:val="24"/>
        </w:rPr>
        <w:t>впроцессеизученияуучащихсяформируетсяпотребностьвсистематическихзанятияхфизическимупражнениям,учащиесяприобщаются к здоровому образу жизни, приобретают привычку заниматься физическимтрудом,умственнаянагрузкакомпенсируетсяунихфизической</w:t>
      </w:r>
      <w:proofErr w:type="gramStart"/>
      <w:r w:rsidRPr="004C57C8">
        <w:rPr>
          <w:szCs w:val="24"/>
        </w:rPr>
        <w:t>.З</w:t>
      </w:r>
      <w:proofErr w:type="gramEnd"/>
      <w:r w:rsidRPr="004C57C8">
        <w:rPr>
          <w:szCs w:val="24"/>
        </w:rPr>
        <w:t xml:space="preserve">анятияспортомдисциплинируют,воспитываютчувствоколлективизма,волю,целеустремленность,способствуют поддержке при изучении общеобразовательных предметов так и </w:t>
      </w:r>
      <w:proofErr w:type="spellStart"/>
      <w:r w:rsidRPr="004C57C8">
        <w:rPr>
          <w:szCs w:val="24"/>
        </w:rPr>
        <w:t>укрепляютздоровье</w:t>
      </w:r>
      <w:proofErr w:type="spellEnd"/>
      <w:r w:rsidRPr="004C57C8">
        <w:rPr>
          <w:szCs w:val="24"/>
        </w:rPr>
        <w:t>. Благодаря этому ученики смогут более плодотворно учиться, меньше болеть</w:t>
      </w:r>
      <w:proofErr w:type="gramStart"/>
      <w:r w:rsidRPr="004C57C8">
        <w:rPr>
          <w:szCs w:val="24"/>
        </w:rPr>
        <w:t>.У</w:t>
      </w:r>
      <w:proofErr w:type="gramEnd"/>
      <w:r w:rsidRPr="004C57C8">
        <w:rPr>
          <w:szCs w:val="24"/>
        </w:rPr>
        <w:t>ченики,успешноосвоившиепрограмму,смогутучаствоватьвсоревнованияхповолейболуразличногомасштаба.Образовательнаяпрограммаразработанасучетомсовременныхобразовательныхтехнологий,которыеотражаются в:</w:t>
      </w:r>
    </w:p>
    <w:p w:rsidR="004C57C8" w:rsidRPr="004C57C8" w:rsidRDefault="004C57C8" w:rsidP="004C57C8">
      <w:pPr>
        <w:pStyle w:val="a4"/>
        <w:numPr>
          <w:ilvl w:val="1"/>
          <w:numId w:val="2"/>
        </w:numPr>
        <w:tabs>
          <w:tab w:val="left" w:pos="1382"/>
        </w:tabs>
        <w:spacing w:line="240" w:lineRule="auto"/>
        <w:ind w:left="0" w:firstLine="720"/>
        <w:rPr>
          <w:sz w:val="24"/>
          <w:szCs w:val="24"/>
        </w:rPr>
      </w:pPr>
      <w:proofErr w:type="spellStart"/>
      <w:r w:rsidRPr="004C57C8">
        <w:rPr>
          <w:spacing w:val="-1"/>
          <w:sz w:val="24"/>
          <w:szCs w:val="24"/>
        </w:rPr>
        <w:t>принципахобучения</w:t>
      </w:r>
      <w:proofErr w:type="spellEnd"/>
      <w:r w:rsidRPr="004C57C8">
        <w:rPr>
          <w:spacing w:val="-1"/>
          <w:sz w:val="24"/>
          <w:szCs w:val="24"/>
        </w:rPr>
        <w:t xml:space="preserve"> (доступность,</w:t>
      </w:r>
      <w:r w:rsidRPr="004C57C8">
        <w:rPr>
          <w:sz w:val="24"/>
          <w:szCs w:val="24"/>
        </w:rPr>
        <w:t xml:space="preserve"> результативность)</w:t>
      </w:r>
    </w:p>
    <w:p w:rsidR="004C57C8" w:rsidRPr="004C57C8" w:rsidRDefault="004C57C8" w:rsidP="004C57C8">
      <w:pPr>
        <w:pStyle w:val="a4"/>
        <w:numPr>
          <w:ilvl w:val="1"/>
          <w:numId w:val="2"/>
        </w:numPr>
        <w:tabs>
          <w:tab w:val="left" w:pos="1382"/>
        </w:tabs>
        <w:spacing w:line="240" w:lineRule="auto"/>
        <w:ind w:left="0" w:firstLine="720"/>
        <w:rPr>
          <w:sz w:val="24"/>
          <w:szCs w:val="24"/>
        </w:rPr>
      </w:pPr>
      <w:proofErr w:type="spellStart"/>
      <w:r w:rsidRPr="004C57C8">
        <w:rPr>
          <w:sz w:val="24"/>
          <w:szCs w:val="24"/>
        </w:rPr>
        <w:t>формахиметодахобучения</w:t>
      </w:r>
      <w:proofErr w:type="spellEnd"/>
      <w:r w:rsidRPr="004C57C8">
        <w:rPr>
          <w:sz w:val="24"/>
          <w:szCs w:val="24"/>
        </w:rPr>
        <w:t xml:space="preserve"> (</w:t>
      </w:r>
      <w:proofErr w:type="spellStart"/>
      <w:r w:rsidRPr="004C57C8">
        <w:rPr>
          <w:sz w:val="24"/>
          <w:szCs w:val="24"/>
        </w:rPr>
        <w:t>дифференцированноеобучение</w:t>
      </w:r>
      <w:proofErr w:type="gramStart"/>
      <w:r w:rsidRPr="004C57C8">
        <w:rPr>
          <w:sz w:val="24"/>
          <w:szCs w:val="24"/>
        </w:rPr>
        <w:t>,с</w:t>
      </w:r>
      <w:proofErr w:type="gramEnd"/>
      <w:r w:rsidRPr="004C57C8">
        <w:rPr>
          <w:sz w:val="24"/>
          <w:szCs w:val="24"/>
        </w:rPr>
        <w:t>оревнования</w:t>
      </w:r>
      <w:proofErr w:type="spellEnd"/>
      <w:r w:rsidRPr="004C57C8">
        <w:rPr>
          <w:sz w:val="24"/>
          <w:szCs w:val="24"/>
        </w:rPr>
        <w:t>)</w:t>
      </w:r>
    </w:p>
    <w:p w:rsidR="004C57C8" w:rsidRPr="004C57C8" w:rsidRDefault="004C57C8" w:rsidP="004C57C8">
      <w:pPr>
        <w:pStyle w:val="a6"/>
        <w:ind w:left="0" w:firstLine="720"/>
        <w:rPr>
          <w:szCs w:val="24"/>
        </w:rPr>
      </w:pPr>
      <w:r w:rsidRPr="004C57C8">
        <w:rPr>
          <w:szCs w:val="24"/>
        </w:rPr>
        <w:t>Для повышения интереса занимающихся к занятиям волейбола и более успешногорешенияобразовательных</w:t>
      </w:r>
      <w:proofErr w:type="gramStart"/>
      <w:r w:rsidRPr="004C57C8">
        <w:rPr>
          <w:szCs w:val="24"/>
        </w:rPr>
        <w:t>,в</w:t>
      </w:r>
      <w:proofErr w:type="gramEnd"/>
      <w:r w:rsidRPr="004C57C8">
        <w:rPr>
          <w:szCs w:val="24"/>
        </w:rPr>
        <w:t>оспитательныхиоздоровительныхзадачрекомендуетсяприменятьразнообразныеформыиметодыпроведениязанятий:</w:t>
      </w:r>
    </w:p>
    <w:p w:rsidR="004C57C8" w:rsidRPr="004C57C8" w:rsidRDefault="004C57C8" w:rsidP="004C57C8">
      <w:pPr>
        <w:pStyle w:val="a4"/>
        <w:numPr>
          <w:ilvl w:val="1"/>
          <w:numId w:val="3"/>
        </w:numPr>
        <w:tabs>
          <w:tab w:val="left" w:pos="1315"/>
        </w:tabs>
        <w:spacing w:line="240" w:lineRule="auto"/>
        <w:ind w:left="0" w:firstLine="720"/>
        <w:rPr>
          <w:sz w:val="24"/>
          <w:szCs w:val="24"/>
        </w:rPr>
      </w:pPr>
      <w:proofErr w:type="spellStart"/>
      <w:r w:rsidRPr="004C57C8">
        <w:rPr>
          <w:sz w:val="24"/>
          <w:szCs w:val="24"/>
        </w:rPr>
        <w:t>словесныеметод</w:t>
      </w:r>
      <w:proofErr w:type="gramStart"/>
      <w:r w:rsidRPr="004C57C8">
        <w:rPr>
          <w:sz w:val="24"/>
          <w:szCs w:val="24"/>
        </w:rPr>
        <w:t>ы</w:t>
      </w:r>
      <w:proofErr w:type="spellEnd"/>
      <w:r w:rsidRPr="004C57C8">
        <w:rPr>
          <w:sz w:val="24"/>
          <w:szCs w:val="24"/>
        </w:rPr>
        <w:t>(</w:t>
      </w:r>
      <w:proofErr w:type="spellStart"/>
      <w:proofErr w:type="gramEnd"/>
      <w:r w:rsidRPr="004C57C8">
        <w:rPr>
          <w:sz w:val="24"/>
          <w:szCs w:val="24"/>
        </w:rPr>
        <w:t>объяснение,рассказ,замечание,команды,указания</w:t>
      </w:r>
      <w:proofErr w:type="spellEnd"/>
      <w:r w:rsidRPr="004C57C8">
        <w:rPr>
          <w:sz w:val="24"/>
          <w:szCs w:val="24"/>
        </w:rPr>
        <w:t>)</w:t>
      </w:r>
    </w:p>
    <w:p w:rsidR="004C57C8" w:rsidRPr="004C57C8" w:rsidRDefault="004C57C8" w:rsidP="004C57C8">
      <w:pPr>
        <w:pStyle w:val="a4"/>
        <w:numPr>
          <w:ilvl w:val="1"/>
          <w:numId w:val="3"/>
        </w:numPr>
        <w:tabs>
          <w:tab w:val="left" w:pos="1315"/>
        </w:tabs>
        <w:spacing w:line="240" w:lineRule="auto"/>
        <w:ind w:left="0" w:firstLine="720"/>
        <w:rPr>
          <w:sz w:val="24"/>
          <w:szCs w:val="24"/>
        </w:rPr>
      </w:pPr>
      <w:proofErr w:type="spellStart"/>
      <w:r w:rsidRPr="004C57C8">
        <w:rPr>
          <w:sz w:val="24"/>
          <w:szCs w:val="24"/>
        </w:rPr>
        <w:t>наглядныеметод</w:t>
      </w:r>
      <w:proofErr w:type="gramStart"/>
      <w:r w:rsidRPr="004C57C8">
        <w:rPr>
          <w:sz w:val="24"/>
          <w:szCs w:val="24"/>
        </w:rPr>
        <w:t>ы</w:t>
      </w:r>
      <w:proofErr w:type="spellEnd"/>
      <w:r w:rsidRPr="004C57C8">
        <w:rPr>
          <w:sz w:val="24"/>
          <w:szCs w:val="24"/>
        </w:rPr>
        <w:t>(</w:t>
      </w:r>
      <w:proofErr w:type="spellStart"/>
      <w:proofErr w:type="gramEnd"/>
      <w:r w:rsidRPr="004C57C8">
        <w:rPr>
          <w:sz w:val="24"/>
          <w:szCs w:val="24"/>
        </w:rPr>
        <w:t>показупражнений,наглядныхпособий,видеофильмов</w:t>
      </w:r>
      <w:proofErr w:type="spellEnd"/>
      <w:r w:rsidRPr="004C57C8">
        <w:rPr>
          <w:sz w:val="24"/>
          <w:szCs w:val="24"/>
        </w:rPr>
        <w:t>)</w:t>
      </w:r>
    </w:p>
    <w:p w:rsidR="004C57C8" w:rsidRPr="004C57C8" w:rsidRDefault="004C57C8" w:rsidP="004C57C8">
      <w:pPr>
        <w:pStyle w:val="a4"/>
        <w:numPr>
          <w:ilvl w:val="1"/>
          <w:numId w:val="3"/>
        </w:numPr>
        <w:tabs>
          <w:tab w:val="left" w:pos="1315"/>
        </w:tabs>
        <w:spacing w:line="240" w:lineRule="auto"/>
        <w:ind w:left="0" w:firstLine="720"/>
        <w:rPr>
          <w:sz w:val="24"/>
          <w:szCs w:val="24"/>
        </w:rPr>
      </w:pPr>
      <w:r w:rsidRPr="004C57C8">
        <w:rPr>
          <w:sz w:val="24"/>
          <w:szCs w:val="24"/>
        </w:rPr>
        <w:t>практическиеметод</w:t>
      </w:r>
      <w:proofErr w:type="gramStart"/>
      <w:r w:rsidRPr="004C57C8">
        <w:rPr>
          <w:sz w:val="24"/>
          <w:szCs w:val="24"/>
        </w:rPr>
        <w:t>ы(</w:t>
      </w:r>
      <w:proofErr w:type="gramEnd"/>
      <w:r w:rsidRPr="004C57C8">
        <w:rPr>
          <w:sz w:val="24"/>
          <w:szCs w:val="24"/>
        </w:rPr>
        <w:t>методупражнений,игровойметод,соревновательныйметод,круговойтренировки)</w:t>
      </w:r>
    </w:p>
    <w:p w:rsidR="004C57C8" w:rsidRPr="004C57C8" w:rsidRDefault="004C57C8" w:rsidP="004C57C8">
      <w:pPr>
        <w:pStyle w:val="a4"/>
        <w:numPr>
          <w:ilvl w:val="1"/>
          <w:numId w:val="3"/>
        </w:numPr>
        <w:tabs>
          <w:tab w:val="left" w:pos="1315"/>
        </w:tabs>
        <w:spacing w:line="240" w:lineRule="auto"/>
        <w:ind w:left="0" w:firstLine="720"/>
        <w:rPr>
          <w:sz w:val="24"/>
          <w:szCs w:val="24"/>
        </w:rPr>
      </w:pPr>
      <w:proofErr w:type="spellStart"/>
      <w:r w:rsidRPr="004C57C8">
        <w:rPr>
          <w:sz w:val="24"/>
          <w:szCs w:val="24"/>
        </w:rPr>
        <w:t>методконтрол</w:t>
      </w:r>
      <w:proofErr w:type="gramStart"/>
      <w:r w:rsidRPr="004C57C8">
        <w:rPr>
          <w:sz w:val="24"/>
          <w:szCs w:val="24"/>
        </w:rPr>
        <w:t>я</w:t>
      </w:r>
      <w:proofErr w:type="spellEnd"/>
      <w:r w:rsidRPr="004C57C8">
        <w:rPr>
          <w:sz w:val="24"/>
          <w:szCs w:val="24"/>
        </w:rPr>
        <w:t>(</w:t>
      </w:r>
      <w:proofErr w:type="spellStart"/>
      <w:proofErr w:type="gramEnd"/>
      <w:r w:rsidRPr="004C57C8">
        <w:rPr>
          <w:sz w:val="24"/>
          <w:szCs w:val="24"/>
        </w:rPr>
        <w:t>тестирование,соревнования</w:t>
      </w:r>
      <w:proofErr w:type="spellEnd"/>
      <w:r w:rsidRPr="004C57C8">
        <w:rPr>
          <w:sz w:val="24"/>
          <w:szCs w:val="24"/>
        </w:rPr>
        <w:t>)</w:t>
      </w:r>
    </w:p>
    <w:p w:rsidR="004C57C8" w:rsidRPr="004C57C8" w:rsidRDefault="004C57C8" w:rsidP="004C57C8">
      <w:pPr>
        <w:pStyle w:val="3"/>
        <w:ind w:left="0" w:firstLine="720"/>
        <w:rPr>
          <w:b w:val="0"/>
          <w:szCs w:val="24"/>
        </w:rPr>
      </w:pPr>
      <w:bookmarkStart w:id="1" w:name="Формы_обучения:"/>
      <w:bookmarkEnd w:id="1"/>
      <w:r w:rsidRPr="004C57C8">
        <w:rPr>
          <w:b w:val="0"/>
          <w:szCs w:val="24"/>
        </w:rPr>
        <w:t>Количество занимающихся: 9-25 человек.</w:t>
      </w:r>
    </w:p>
    <w:p w:rsidR="004C57C8" w:rsidRPr="004C57C8" w:rsidRDefault="004C57C8" w:rsidP="004C57C8">
      <w:pPr>
        <w:tabs>
          <w:tab w:val="left" w:pos="0"/>
          <w:tab w:val="left" w:pos="851"/>
        </w:tabs>
        <w:spacing w:after="0" w:line="240" w:lineRule="auto"/>
        <w:ind w:firstLine="720"/>
        <w:contextualSpacing/>
        <w:rPr>
          <w:rFonts w:ascii="Times New Roman" w:hAnsi="Times New Roman"/>
          <w:i/>
          <w:sz w:val="24"/>
          <w:szCs w:val="24"/>
        </w:rPr>
      </w:pPr>
      <w:r w:rsidRPr="004C57C8">
        <w:rPr>
          <w:rFonts w:ascii="Times New Roman" w:hAnsi="Times New Roman"/>
          <w:b/>
          <w:sz w:val="24"/>
          <w:szCs w:val="24"/>
        </w:rPr>
        <w:t>Срок  реализации данной программы</w:t>
      </w:r>
      <w:r w:rsidRPr="004C57C8">
        <w:rPr>
          <w:rFonts w:ascii="Times New Roman" w:hAnsi="Times New Roman"/>
          <w:sz w:val="24"/>
          <w:szCs w:val="24"/>
        </w:rPr>
        <w:t xml:space="preserve"> – 1 год. Программа рассчитана на 136 учебных часов в год.</w:t>
      </w:r>
    </w:p>
    <w:p w:rsidR="004C57C8" w:rsidRPr="004C57C8" w:rsidRDefault="004C57C8" w:rsidP="004C57C8">
      <w:pPr>
        <w:pStyle w:val="3"/>
        <w:ind w:left="0" w:firstLine="720"/>
        <w:rPr>
          <w:szCs w:val="24"/>
        </w:rPr>
      </w:pPr>
      <w:r w:rsidRPr="004C57C8">
        <w:rPr>
          <w:szCs w:val="24"/>
        </w:rPr>
        <w:t>Формы</w:t>
      </w:r>
      <w:r w:rsidRPr="004C57C8">
        <w:rPr>
          <w:spacing w:val="-9"/>
          <w:szCs w:val="24"/>
        </w:rPr>
        <w:t xml:space="preserve"> организации занятий</w:t>
      </w:r>
      <w:r w:rsidRPr="004C57C8">
        <w:rPr>
          <w:szCs w:val="24"/>
        </w:rPr>
        <w:t>.</w:t>
      </w:r>
    </w:p>
    <w:p w:rsidR="004C57C8" w:rsidRPr="004C57C8" w:rsidRDefault="004C57C8" w:rsidP="004C57C8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 В организации занятий выделяют следующие формы:</w:t>
      </w:r>
    </w:p>
    <w:p w:rsidR="004C57C8" w:rsidRPr="004C57C8" w:rsidRDefault="004C57C8" w:rsidP="004C57C8">
      <w:pPr>
        <w:widowControl w:val="0"/>
        <w:numPr>
          <w:ilvl w:val="0"/>
          <w:numId w:val="4"/>
        </w:numPr>
        <w:spacing w:after="0"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  Групповые практические занятия;</w:t>
      </w:r>
    </w:p>
    <w:p w:rsidR="004C57C8" w:rsidRPr="004C57C8" w:rsidRDefault="004C57C8" w:rsidP="004C57C8">
      <w:pPr>
        <w:widowControl w:val="0"/>
        <w:numPr>
          <w:ilvl w:val="0"/>
          <w:numId w:val="5"/>
        </w:numPr>
        <w:spacing w:after="0"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  Групповые и индивидуальные теоретические занятия;</w:t>
      </w:r>
    </w:p>
    <w:p w:rsidR="004C57C8" w:rsidRPr="004C57C8" w:rsidRDefault="004C57C8" w:rsidP="004C57C8">
      <w:pPr>
        <w:widowControl w:val="0"/>
        <w:numPr>
          <w:ilvl w:val="0"/>
          <w:numId w:val="5"/>
        </w:numPr>
        <w:spacing w:after="0"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  Индивидуальные занятия с </w:t>
      </w:r>
      <w:proofErr w:type="gramStart"/>
      <w:r w:rsidRPr="004C57C8">
        <w:rPr>
          <w:rFonts w:ascii="Times New Roman" w:hAnsi="Times New Roman"/>
          <w:sz w:val="24"/>
          <w:szCs w:val="24"/>
        </w:rPr>
        <w:t>отдельными</w:t>
      </w:r>
      <w:proofErr w:type="gramEnd"/>
      <w:r w:rsidRPr="004C57C8">
        <w:rPr>
          <w:rFonts w:ascii="Times New Roman" w:hAnsi="Times New Roman"/>
          <w:sz w:val="24"/>
          <w:szCs w:val="24"/>
        </w:rPr>
        <w:t xml:space="preserve"> обучающимися;</w:t>
      </w:r>
    </w:p>
    <w:p w:rsidR="004C57C8" w:rsidRPr="004C57C8" w:rsidRDefault="004C57C8" w:rsidP="004C57C8">
      <w:pPr>
        <w:widowControl w:val="0"/>
        <w:numPr>
          <w:ilvl w:val="0"/>
          <w:numId w:val="5"/>
        </w:numPr>
        <w:spacing w:after="0"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  Самостоятельные тренировки по индивидуальным планам и по заданию тренера;</w:t>
      </w:r>
    </w:p>
    <w:p w:rsidR="004C57C8" w:rsidRPr="004C57C8" w:rsidRDefault="004C57C8" w:rsidP="004C57C8">
      <w:pPr>
        <w:widowControl w:val="0"/>
        <w:numPr>
          <w:ilvl w:val="0"/>
          <w:numId w:val="5"/>
        </w:numPr>
        <w:spacing w:after="0"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lastRenderedPageBreak/>
        <w:t xml:space="preserve">  Просмотр учебных кинофильмов и соревнований;</w:t>
      </w:r>
    </w:p>
    <w:p w:rsidR="004C57C8" w:rsidRPr="004C57C8" w:rsidRDefault="004C57C8" w:rsidP="004C57C8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1418"/>
        </w:tabs>
        <w:spacing w:after="0" w:line="240" w:lineRule="auto"/>
        <w:ind w:left="0" w:firstLine="720"/>
        <w:rPr>
          <w:rFonts w:ascii="Times New Roman" w:hAnsi="Times New Roman"/>
          <w:i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      </w:t>
      </w:r>
      <w:r w:rsidRPr="004C57C8">
        <w:rPr>
          <w:rFonts w:ascii="Times New Roman" w:hAnsi="Times New Roman"/>
          <w:sz w:val="24"/>
          <w:szCs w:val="24"/>
        </w:rPr>
        <w:tab/>
      </w:r>
      <w:r w:rsidRPr="004C57C8">
        <w:rPr>
          <w:rFonts w:ascii="Times New Roman" w:hAnsi="Times New Roman"/>
          <w:sz w:val="24"/>
          <w:szCs w:val="24"/>
        </w:rPr>
        <w:tab/>
        <w:t xml:space="preserve">Участие в спортивных соревнованиях. </w:t>
      </w:r>
    </w:p>
    <w:p w:rsidR="004C57C8" w:rsidRPr="004C57C8" w:rsidRDefault="004C57C8" w:rsidP="004C57C8">
      <w:pPr>
        <w:tabs>
          <w:tab w:val="left" w:pos="0"/>
          <w:tab w:val="left" w:pos="851"/>
          <w:tab w:val="left" w:pos="1418"/>
        </w:tabs>
        <w:spacing w:after="0" w:line="240" w:lineRule="auto"/>
        <w:ind w:firstLine="720"/>
        <w:rPr>
          <w:rFonts w:ascii="Times New Roman" w:hAnsi="Times New Roman"/>
          <w:i/>
          <w:sz w:val="24"/>
          <w:szCs w:val="24"/>
        </w:rPr>
      </w:pPr>
      <w:r w:rsidRPr="004C57C8">
        <w:rPr>
          <w:rFonts w:ascii="Times New Roman" w:hAnsi="Times New Roman"/>
          <w:i/>
          <w:sz w:val="24"/>
          <w:szCs w:val="24"/>
        </w:rPr>
        <w:t xml:space="preserve"> </w:t>
      </w:r>
    </w:p>
    <w:p w:rsidR="004C57C8" w:rsidRPr="004C57C8" w:rsidRDefault="004C57C8" w:rsidP="004C57C8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b/>
          <w:sz w:val="24"/>
          <w:szCs w:val="24"/>
        </w:rPr>
        <w:t xml:space="preserve">Основные формы проведения занятий: </w:t>
      </w:r>
      <w:r w:rsidRPr="004C57C8">
        <w:rPr>
          <w:rFonts w:ascii="Times New Roman" w:hAnsi="Times New Roman"/>
          <w:sz w:val="24"/>
          <w:szCs w:val="24"/>
        </w:rPr>
        <w:t>учебная, учебно-тренировочная, модельная, соревнования.</w:t>
      </w:r>
      <w:bookmarkStart w:id="2" w:name="Средства_обучения:"/>
      <w:bookmarkStart w:id="3" w:name="Цели_программы:"/>
      <w:bookmarkEnd w:id="2"/>
      <w:bookmarkEnd w:id="3"/>
    </w:p>
    <w:p w:rsidR="004C57C8" w:rsidRPr="004C57C8" w:rsidRDefault="004C57C8" w:rsidP="004C57C8">
      <w:pPr>
        <w:pStyle w:val="3"/>
        <w:ind w:left="0" w:firstLine="720"/>
        <w:rPr>
          <w:b w:val="0"/>
          <w:szCs w:val="24"/>
        </w:rPr>
      </w:pPr>
      <w:r w:rsidRPr="004C57C8">
        <w:rPr>
          <w:szCs w:val="24"/>
        </w:rPr>
        <w:t>Цель программы</w:t>
      </w:r>
      <w:r w:rsidRPr="004C57C8">
        <w:rPr>
          <w:b w:val="0"/>
          <w:szCs w:val="24"/>
        </w:rPr>
        <w:t>: формирование двигательных навыков, физических и морально – волевых  качеств посредством игры в волейбол.</w:t>
      </w:r>
      <w:bookmarkStart w:id="4" w:name="Задачи:"/>
      <w:bookmarkEnd w:id="4"/>
    </w:p>
    <w:p w:rsidR="004C57C8" w:rsidRPr="004C57C8" w:rsidRDefault="004C57C8" w:rsidP="004C57C8">
      <w:pPr>
        <w:pStyle w:val="3"/>
        <w:tabs>
          <w:tab w:val="left" w:pos="426"/>
        </w:tabs>
        <w:ind w:left="0" w:firstLine="720"/>
        <w:jc w:val="both"/>
        <w:rPr>
          <w:szCs w:val="24"/>
        </w:rPr>
      </w:pPr>
      <w:r w:rsidRPr="004C57C8">
        <w:rPr>
          <w:szCs w:val="24"/>
        </w:rPr>
        <w:t>Задачи:</w:t>
      </w:r>
    </w:p>
    <w:p w:rsidR="004C57C8" w:rsidRPr="004C57C8" w:rsidRDefault="004C57C8" w:rsidP="004C57C8">
      <w:pPr>
        <w:tabs>
          <w:tab w:val="left" w:pos="5820"/>
          <w:tab w:val="center" w:pos="7699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C57C8">
        <w:rPr>
          <w:rFonts w:ascii="Times New Roman" w:hAnsi="Times New Roman"/>
          <w:sz w:val="24"/>
          <w:szCs w:val="24"/>
          <w:u w:val="single"/>
        </w:rPr>
        <w:t>Образовательные:</w:t>
      </w:r>
    </w:p>
    <w:p w:rsidR="004C57C8" w:rsidRPr="004C57C8" w:rsidRDefault="004C57C8" w:rsidP="004C57C8">
      <w:pPr>
        <w:pStyle w:val="a4"/>
        <w:numPr>
          <w:ilvl w:val="0"/>
          <w:numId w:val="33"/>
        </w:numPr>
        <w:tabs>
          <w:tab w:val="left" w:pos="5820"/>
          <w:tab w:val="center" w:pos="7699"/>
        </w:tabs>
        <w:spacing w:line="240" w:lineRule="auto"/>
        <w:jc w:val="both"/>
        <w:rPr>
          <w:sz w:val="24"/>
          <w:szCs w:val="24"/>
        </w:rPr>
      </w:pPr>
      <w:r w:rsidRPr="004C57C8">
        <w:rPr>
          <w:sz w:val="24"/>
          <w:szCs w:val="24"/>
        </w:rPr>
        <w:t>обучение и совершенствование умений и навыков, предусмотренных программой;</w:t>
      </w:r>
    </w:p>
    <w:p w:rsidR="004C57C8" w:rsidRPr="004C57C8" w:rsidRDefault="004C57C8" w:rsidP="004C57C8">
      <w:pPr>
        <w:pStyle w:val="a4"/>
        <w:numPr>
          <w:ilvl w:val="0"/>
          <w:numId w:val="33"/>
        </w:numPr>
        <w:tabs>
          <w:tab w:val="left" w:pos="5820"/>
          <w:tab w:val="center" w:pos="7699"/>
        </w:tabs>
        <w:spacing w:line="240" w:lineRule="auto"/>
        <w:jc w:val="both"/>
        <w:rPr>
          <w:sz w:val="24"/>
          <w:szCs w:val="24"/>
        </w:rPr>
      </w:pPr>
      <w:r w:rsidRPr="004C57C8">
        <w:rPr>
          <w:sz w:val="24"/>
          <w:szCs w:val="24"/>
        </w:rPr>
        <w:t>обучение новым двигательным действиям, подготовка к выполнению норм физической подготовленности, а также требований спортивной классификации (по волейболу);</w:t>
      </w:r>
    </w:p>
    <w:p w:rsidR="004C57C8" w:rsidRPr="004C57C8" w:rsidRDefault="004C57C8" w:rsidP="004C57C8">
      <w:pPr>
        <w:pStyle w:val="a4"/>
        <w:numPr>
          <w:ilvl w:val="0"/>
          <w:numId w:val="33"/>
        </w:numPr>
        <w:tabs>
          <w:tab w:val="left" w:pos="5820"/>
          <w:tab w:val="center" w:pos="7699"/>
        </w:tabs>
        <w:spacing w:line="240" w:lineRule="auto"/>
        <w:jc w:val="both"/>
        <w:rPr>
          <w:sz w:val="24"/>
          <w:szCs w:val="24"/>
        </w:rPr>
      </w:pPr>
      <w:r w:rsidRPr="004C57C8">
        <w:rPr>
          <w:sz w:val="24"/>
          <w:szCs w:val="24"/>
        </w:rPr>
        <w:t>приобретение знаний и умений самостоятельно тренироваться с целью индивидуального физического совершенствования;</w:t>
      </w:r>
    </w:p>
    <w:p w:rsidR="004C57C8" w:rsidRPr="004C57C8" w:rsidRDefault="004C57C8" w:rsidP="004C57C8">
      <w:pPr>
        <w:pStyle w:val="a4"/>
        <w:numPr>
          <w:ilvl w:val="0"/>
          <w:numId w:val="33"/>
        </w:numPr>
        <w:tabs>
          <w:tab w:val="left" w:pos="5820"/>
          <w:tab w:val="center" w:pos="7699"/>
        </w:tabs>
        <w:spacing w:line="240" w:lineRule="auto"/>
        <w:jc w:val="both"/>
        <w:rPr>
          <w:sz w:val="24"/>
          <w:szCs w:val="24"/>
        </w:rPr>
      </w:pPr>
      <w:r w:rsidRPr="004C57C8">
        <w:rPr>
          <w:sz w:val="24"/>
          <w:szCs w:val="24"/>
        </w:rPr>
        <w:t>формирование спортивно-инструкторских и судейских знаний, умений и навыков;</w:t>
      </w:r>
    </w:p>
    <w:p w:rsidR="004C57C8" w:rsidRPr="004C57C8" w:rsidRDefault="004C57C8" w:rsidP="004C57C8">
      <w:pPr>
        <w:pStyle w:val="a4"/>
        <w:numPr>
          <w:ilvl w:val="0"/>
          <w:numId w:val="33"/>
        </w:numPr>
        <w:tabs>
          <w:tab w:val="left" w:pos="5820"/>
          <w:tab w:val="center" w:pos="7699"/>
        </w:tabs>
        <w:spacing w:line="240" w:lineRule="auto"/>
        <w:jc w:val="both"/>
        <w:rPr>
          <w:sz w:val="24"/>
          <w:szCs w:val="24"/>
        </w:rPr>
      </w:pPr>
      <w:r w:rsidRPr="004C57C8">
        <w:rPr>
          <w:sz w:val="24"/>
          <w:szCs w:val="24"/>
        </w:rPr>
        <w:t xml:space="preserve">приобретение знаний в области гигиены и медицины, необходимых понятий и теоретических сведений по </w:t>
      </w:r>
      <w:proofErr w:type="spellStart"/>
      <w:r w:rsidRPr="004C57C8">
        <w:rPr>
          <w:sz w:val="24"/>
          <w:szCs w:val="24"/>
        </w:rPr>
        <w:t>ФКиС</w:t>
      </w:r>
      <w:proofErr w:type="spellEnd"/>
      <w:r w:rsidRPr="004C57C8">
        <w:rPr>
          <w:sz w:val="24"/>
          <w:szCs w:val="24"/>
        </w:rPr>
        <w:t>.</w:t>
      </w:r>
    </w:p>
    <w:p w:rsidR="004C57C8" w:rsidRPr="004C57C8" w:rsidRDefault="004C57C8" w:rsidP="004C57C8">
      <w:pPr>
        <w:tabs>
          <w:tab w:val="left" w:pos="5820"/>
          <w:tab w:val="center" w:pos="7699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C57C8">
        <w:rPr>
          <w:rFonts w:ascii="Times New Roman" w:hAnsi="Times New Roman"/>
          <w:sz w:val="24"/>
          <w:szCs w:val="24"/>
          <w:u w:val="single"/>
        </w:rPr>
        <w:t>Воспитательные:</w:t>
      </w:r>
    </w:p>
    <w:p w:rsidR="004C57C8" w:rsidRPr="004C57C8" w:rsidRDefault="004C57C8" w:rsidP="004C57C8">
      <w:pPr>
        <w:pStyle w:val="a4"/>
        <w:numPr>
          <w:ilvl w:val="0"/>
          <w:numId w:val="34"/>
        </w:numPr>
        <w:tabs>
          <w:tab w:val="left" w:pos="5820"/>
          <w:tab w:val="center" w:pos="7699"/>
        </w:tabs>
        <w:spacing w:line="240" w:lineRule="auto"/>
        <w:jc w:val="both"/>
        <w:rPr>
          <w:sz w:val="24"/>
          <w:szCs w:val="24"/>
        </w:rPr>
      </w:pPr>
      <w:r w:rsidRPr="004C57C8">
        <w:rPr>
          <w:sz w:val="24"/>
          <w:szCs w:val="24"/>
        </w:rPr>
        <w:t>формирование позитивной психологии общения и коллективного взаимодействия;</w:t>
      </w:r>
    </w:p>
    <w:p w:rsidR="004C57C8" w:rsidRPr="004C57C8" w:rsidRDefault="004C57C8" w:rsidP="004C57C8">
      <w:pPr>
        <w:pStyle w:val="a4"/>
        <w:numPr>
          <w:ilvl w:val="0"/>
          <w:numId w:val="34"/>
        </w:numPr>
        <w:tabs>
          <w:tab w:val="left" w:pos="5820"/>
          <w:tab w:val="center" w:pos="7699"/>
        </w:tabs>
        <w:spacing w:line="240" w:lineRule="auto"/>
        <w:jc w:val="both"/>
        <w:rPr>
          <w:sz w:val="24"/>
          <w:szCs w:val="24"/>
        </w:rPr>
      </w:pPr>
      <w:r w:rsidRPr="004C57C8">
        <w:rPr>
          <w:sz w:val="24"/>
          <w:szCs w:val="24"/>
        </w:rPr>
        <w:t>формирование потребности в занятиях спортом, основ индивидуального здорового образа жизни.</w:t>
      </w:r>
    </w:p>
    <w:p w:rsidR="004C57C8" w:rsidRPr="004C57C8" w:rsidRDefault="004C57C8" w:rsidP="004C57C8">
      <w:pPr>
        <w:tabs>
          <w:tab w:val="left" w:pos="5820"/>
          <w:tab w:val="center" w:pos="7699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C57C8">
        <w:rPr>
          <w:rFonts w:ascii="Times New Roman" w:hAnsi="Times New Roman"/>
          <w:sz w:val="24"/>
          <w:szCs w:val="24"/>
          <w:u w:val="single"/>
        </w:rPr>
        <w:t>Развивающие:</w:t>
      </w:r>
    </w:p>
    <w:p w:rsidR="004C57C8" w:rsidRPr="004C57C8" w:rsidRDefault="004C57C8" w:rsidP="004C57C8">
      <w:pPr>
        <w:pStyle w:val="a4"/>
        <w:numPr>
          <w:ilvl w:val="0"/>
          <w:numId w:val="35"/>
        </w:numPr>
        <w:tabs>
          <w:tab w:val="left" w:pos="5820"/>
          <w:tab w:val="center" w:pos="7699"/>
        </w:tabs>
        <w:spacing w:line="240" w:lineRule="auto"/>
        <w:jc w:val="both"/>
        <w:rPr>
          <w:sz w:val="24"/>
          <w:szCs w:val="24"/>
        </w:rPr>
      </w:pPr>
      <w:r w:rsidRPr="004C57C8">
        <w:rPr>
          <w:sz w:val="24"/>
          <w:szCs w:val="24"/>
        </w:rPr>
        <w:t>расширение двигательного опыта за счет овладения двигательными действиями из раздела «волейбол»;</w:t>
      </w:r>
    </w:p>
    <w:p w:rsidR="004C57C8" w:rsidRPr="004C57C8" w:rsidRDefault="004C57C8" w:rsidP="004C57C8">
      <w:pPr>
        <w:pStyle w:val="a4"/>
        <w:numPr>
          <w:ilvl w:val="0"/>
          <w:numId w:val="35"/>
        </w:numPr>
        <w:tabs>
          <w:tab w:val="left" w:pos="5820"/>
          <w:tab w:val="center" w:pos="7699"/>
        </w:tabs>
        <w:spacing w:line="240" w:lineRule="auto"/>
        <w:jc w:val="both"/>
        <w:rPr>
          <w:sz w:val="24"/>
          <w:szCs w:val="24"/>
        </w:rPr>
      </w:pPr>
      <w:r w:rsidRPr="004C57C8">
        <w:rPr>
          <w:sz w:val="24"/>
          <w:szCs w:val="24"/>
        </w:rPr>
        <w:t xml:space="preserve">развитие качеств необходимых для игры в волейбол (быстроты, гибкости, ловкости, координации).  </w:t>
      </w:r>
      <w:bookmarkStart w:id="5" w:name="Отличительные_особенности"/>
      <w:bookmarkEnd w:id="5"/>
    </w:p>
    <w:p w:rsidR="004C57C8" w:rsidRPr="004C57C8" w:rsidRDefault="004C57C8" w:rsidP="004C57C8">
      <w:pPr>
        <w:pStyle w:val="3"/>
        <w:ind w:left="0" w:firstLine="720"/>
        <w:rPr>
          <w:szCs w:val="24"/>
        </w:rPr>
      </w:pPr>
      <w:r w:rsidRPr="004C57C8">
        <w:rPr>
          <w:szCs w:val="24"/>
        </w:rPr>
        <w:t>Отличительные особенности программы</w:t>
      </w:r>
    </w:p>
    <w:p w:rsidR="004C57C8" w:rsidRPr="004C57C8" w:rsidRDefault="004C57C8" w:rsidP="004C57C8">
      <w:pPr>
        <w:pStyle w:val="a6"/>
        <w:ind w:left="0" w:firstLine="720"/>
        <w:rPr>
          <w:szCs w:val="24"/>
        </w:rPr>
      </w:pPr>
      <w:r w:rsidRPr="004C57C8">
        <w:rPr>
          <w:szCs w:val="24"/>
        </w:rPr>
        <w:t xml:space="preserve">Материал </w:t>
      </w:r>
      <w:proofErr w:type="spellStart"/>
      <w:r w:rsidRPr="004C57C8">
        <w:rPr>
          <w:szCs w:val="24"/>
        </w:rPr>
        <w:t>программыдается</w:t>
      </w:r>
      <w:proofErr w:type="spellEnd"/>
      <w:r w:rsidRPr="004C57C8">
        <w:rPr>
          <w:szCs w:val="24"/>
        </w:rPr>
        <w:t xml:space="preserve"> </w:t>
      </w:r>
      <w:proofErr w:type="spellStart"/>
      <w:r w:rsidRPr="004C57C8">
        <w:rPr>
          <w:szCs w:val="24"/>
        </w:rPr>
        <w:t>втрех</w:t>
      </w:r>
      <w:proofErr w:type="spellEnd"/>
      <w:r w:rsidRPr="004C57C8">
        <w:rPr>
          <w:szCs w:val="24"/>
        </w:rPr>
        <w:t xml:space="preserve"> разделах: основы знаний; общая </w:t>
      </w:r>
      <w:proofErr w:type="spellStart"/>
      <w:r w:rsidRPr="004C57C8">
        <w:rPr>
          <w:szCs w:val="24"/>
        </w:rPr>
        <w:t>испециальнаяфизическаяподготовка</w:t>
      </w:r>
      <w:proofErr w:type="gramStart"/>
      <w:r w:rsidRPr="004C57C8">
        <w:rPr>
          <w:szCs w:val="24"/>
        </w:rPr>
        <w:t>;т</w:t>
      </w:r>
      <w:proofErr w:type="gramEnd"/>
      <w:r w:rsidRPr="004C57C8">
        <w:rPr>
          <w:szCs w:val="24"/>
        </w:rPr>
        <w:t>ехникаитактика</w:t>
      </w:r>
      <w:proofErr w:type="spellEnd"/>
      <w:r w:rsidRPr="004C57C8">
        <w:rPr>
          <w:szCs w:val="24"/>
        </w:rPr>
        <w:t xml:space="preserve"> игры.</w:t>
      </w:r>
    </w:p>
    <w:p w:rsidR="004C57C8" w:rsidRPr="004C57C8" w:rsidRDefault="004C57C8" w:rsidP="004C57C8">
      <w:pPr>
        <w:pStyle w:val="a6"/>
        <w:ind w:left="0" w:firstLine="720"/>
        <w:rPr>
          <w:szCs w:val="24"/>
        </w:rPr>
      </w:pPr>
      <w:r w:rsidRPr="004C57C8">
        <w:rPr>
          <w:szCs w:val="24"/>
        </w:rPr>
        <w:t xml:space="preserve">В разделе «Основы знаний» представлен материал по истории развития </w:t>
      </w:r>
      <w:proofErr w:type="spellStart"/>
      <w:r w:rsidRPr="004C57C8">
        <w:rPr>
          <w:szCs w:val="24"/>
        </w:rPr>
        <w:t>волейбола</w:t>
      </w:r>
      <w:proofErr w:type="gramStart"/>
      <w:r w:rsidRPr="004C57C8">
        <w:rPr>
          <w:szCs w:val="24"/>
        </w:rPr>
        <w:t>,п</w:t>
      </w:r>
      <w:proofErr w:type="gramEnd"/>
      <w:r w:rsidRPr="004C57C8">
        <w:rPr>
          <w:szCs w:val="24"/>
        </w:rPr>
        <w:t>равиласоревнований</w:t>
      </w:r>
      <w:proofErr w:type="spellEnd"/>
    </w:p>
    <w:p w:rsidR="004C57C8" w:rsidRPr="004C57C8" w:rsidRDefault="004C57C8" w:rsidP="004C57C8">
      <w:pPr>
        <w:pStyle w:val="a6"/>
        <w:ind w:left="0" w:firstLine="720"/>
        <w:rPr>
          <w:szCs w:val="24"/>
        </w:rPr>
      </w:pPr>
      <w:r w:rsidRPr="004C57C8">
        <w:rPr>
          <w:szCs w:val="24"/>
        </w:rPr>
        <w:t>Враздел</w:t>
      </w:r>
      <w:proofErr w:type="gramStart"/>
      <w:r w:rsidRPr="004C57C8">
        <w:rPr>
          <w:szCs w:val="24"/>
        </w:rPr>
        <w:t>е«</w:t>
      </w:r>
      <w:proofErr w:type="gramEnd"/>
      <w:r w:rsidRPr="004C57C8">
        <w:rPr>
          <w:szCs w:val="24"/>
        </w:rPr>
        <w:t>Общаяиспециальнаяфизическаяподготовка»даныупражненияформирующиеобщуюкультурудвижения,подготавливаюторганизмкфизическойдеятельности,развиваютдвигательныекачества.</w:t>
      </w:r>
    </w:p>
    <w:p w:rsidR="004C57C8" w:rsidRPr="004C57C8" w:rsidRDefault="004C57C8" w:rsidP="004C57C8">
      <w:pPr>
        <w:pStyle w:val="a6"/>
        <w:ind w:left="0" w:firstLine="720"/>
        <w:rPr>
          <w:szCs w:val="24"/>
        </w:rPr>
      </w:pPr>
      <w:proofErr w:type="spellStart"/>
      <w:r w:rsidRPr="004C57C8">
        <w:rPr>
          <w:szCs w:val="24"/>
        </w:rPr>
        <w:t>Враздел</w:t>
      </w:r>
      <w:proofErr w:type="gramStart"/>
      <w:r w:rsidRPr="004C57C8">
        <w:rPr>
          <w:szCs w:val="24"/>
        </w:rPr>
        <w:t>е«</w:t>
      </w:r>
      <w:proofErr w:type="gramEnd"/>
      <w:r w:rsidRPr="004C57C8">
        <w:rPr>
          <w:szCs w:val="24"/>
        </w:rPr>
        <w:t>Техникаитактикаигры»представлен</w:t>
      </w:r>
      <w:proofErr w:type="spellEnd"/>
    </w:p>
    <w:p w:rsidR="004C57C8" w:rsidRPr="004C57C8" w:rsidRDefault="004C57C8" w:rsidP="004C57C8">
      <w:pPr>
        <w:pStyle w:val="a6"/>
        <w:ind w:left="0" w:firstLine="720"/>
        <w:rPr>
          <w:szCs w:val="24"/>
        </w:rPr>
      </w:pPr>
      <w:proofErr w:type="spellStart"/>
      <w:r w:rsidRPr="004C57C8">
        <w:rPr>
          <w:szCs w:val="24"/>
        </w:rPr>
        <w:t>материал</w:t>
      </w:r>
      <w:proofErr w:type="gramStart"/>
      <w:r w:rsidRPr="004C57C8">
        <w:rPr>
          <w:szCs w:val="24"/>
        </w:rPr>
        <w:t>,с</w:t>
      </w:r>
      <w:proofErr w:type="gramEnd"/>
      <w:r w:rsidRPr="004C57C8">
        <w:rPr>
          <w:szCs w:val="24"/>
        </w:rPr>
        <w:t>пособствующийобучению</w:t>
      </w:r>
      <w:proofErr w:type="spellEnd"/>
      <w:r w:rsidRPr="004C57C8">
        <w:rPr>
          <w:szCs w:val="24"/>
        </w:rPr>
        <w:t xml:space="preserve"> </w:t>
      </w:r>
      <w:proofErr w:type="spellStart"/>
      <w:r w:rsidRPr="004C57C8">
        <w:rPr>
          <w:szCs w:val="24"/>
        </w:rPr>
        <w:t>техническимитактическимприемамигры</w:t>
      </w:r>
      <w:proofErr w:type="spellEnd"/>
      <w:r w:rsidRPr="004C57C8">
        <w:rPr>
          <w:szCs w:val="24"/>
        </w:rPr>
        <w:t>.</w:t>
      </w:r>
    </w:p>
    <w:p w:rsidR="004C57C8" w:rsidRPr="004C57C8" w:rsidRDefault="004C57C8" w:rsidP="004C57C8">
      <w:pPr>
        <w:pStyle w:val="a6"/>
        <w:ind w:left="0" w:firstLine="720"/>
        <w:rPr>
          <w:szCs w:val="24"/>
        </w:rPr>
      </w:pPr>
      <w:r w:rsidRPr="004C57C8">
        <w:rPr>
          <w:szCs w:val="24"/>
        </w:rPr>
        <w:t>Вконцеобученияпопрограммеучащиесядолжнызнатьправилаигрыиприниматьучастиевсоревнованиях.</w:t>
      </w:r>
    </w:p>
    <w:p w:rsidR="004C57C8" w:rsidRPr="004C57C8" w:rsidRDefault="004C57C8" w:rsidP="004C57C8">
      <w:pPr>
        <w:pStyle w:val="3"/>
        <w:ind w:left="0" w:firstLine="720"/>
        <w:rPr>
          <w:szCs w:val="24"/>
        </w:rPr>
      </w:pPr>
      <w:bookmarkStart w:id="6" w:name="Ожидаемые_результаты"/>
      <w:bookmarkEnd w:id="6"/>
      <w:r w:rsidRPr="004C57C8">
        <w:rPr>
          <w:szCs w:val="24"/>
        </w:rPr>
        <w:t xml:space="preserve">Ожидаемые результаты и способы определения их результативности </w:t>
      </w:r>
    </w:p>
    <w:p w:rsidR="004C57C8" w:rsidRPr="004C57C8" w:rsidRDefault="004C57C8" w:rsidP="004C57C8">
      <w:pPr>
        <w:pStyle w:val="3"/>
        <w:ind w:left="0" w:firstLine="720"/>
        <w:rPr>
          <w:b w:val="0"/>
          <w:i/>
          <w:szCs w:val="24"/>
        </w:rPr>
      </w:pPr>
      <w:r w:rsidRPr="004C57C8">
        <w:rPr>
          <w:b w:val="0"/>
          <w:i/>
          <w:szCs w:val="24"/>
        </w:rPr>
        <w:t>Предметные   результаты:</w:t>
      </w:r>
    </w:p>
    <w:p w:rsidR="004C57C8" w:rsidRPr="004C57C8" w:rsidRDefault="004C57C8" w:rsidP="004C57C8">
      <w:pPr>
        <w:pStyle w:val="a4"/>
        <w:numPr>
          <w:ilvl w:val="0"/>
          <w:numId w:val="32"/>
        </w:numPr>
        <w:tabs>
          <w:tab w:val="left" w:pos="0"/>
        </w:tabs>
        <w:spacing w:line="240" w:lineRule="auto"/>
        <w:ind w:left="0" w:firstLine="720"/>
        <w:contextualSpacing/>
        <w:rPr>
          <w:sz w:val="24"/>
          <w:szCs w:val="24"/>
        </w:rPr>
      </w:pPr>
      <w:r w:rsidRPr="004C57C8">
        <w:rPr>
          <w:sz w:val="24"/>
          <w:szCs w:val="24"/>
        </w:rPr>
        <w:t>Санитарно-гигиенические требования к занятиям в секции;</w:t>
      </w:r>
    </w:p>
    <w:p w:rsidR="004C57C8" w:rsidRPr="004C57C8" w:rsidRDefault="004C57C8" w:rsidP="004C57C8">
      <w:pPr>
        <w:pStyle w:val="a4"/>
        <w:numPr>
          <w:ilvl w:val="0"/>
          <w:numId w:val="32"/>
        </w:numPr>
        <w:tabs>
          <w:tab w:val="left" w:pos="0"/>
        </w:tabs>
        <w:spacing w:line="240" w:lineRule="auto"/>
        <w:ind w:left="0" w:firstLine="720"/>
        <w:contextualSpacing/>
        <w:jc w:val="both"/>
        <w:rPr>
          <w:sz w:val="24"/>
          <w:szCs w:val="24"/>
        </w:rPr>
      </w:pPr>
      <w:r w:rsidRPr="004C57C8">
        <w:rPr>
          <w:sz w:val="24"/>
          <w:szCs w:val="24"/>
          <w:shd w:val="clear" w:color="auto" w:fill="F2F2F2"/>
        </w:rPr>
        <w:t>Понимать, как правильно осуществляется самоконтроль за состоянием организма;</w:t>
      </w:r>
    </w:p>
    <w:p w:rsidR="004C57C8" w:rsidRPr="004C57C8" w:rsidRDefault="004C57C8" w:rsidP="004C57C8">
      <w:pPr>
        <w:pStyle w:val="a4"/>
        <w:numPr>
          <w:ilvl w:val="0"/>
          <w:numId w:val="32"/>
        </w:numPr>
        <w:spacing w:line="240" w:lineRule="auto"/>
        <w:ind w:left="0" w:firstLine="720"/>
        <w:rPr>
          <w:sz w:val="24"/>
          <w:szCs w:val="24"/>
        </w:rPr>
      </w:pPr>
      <w:r w:rsidRPr="004C57C8">
        <w:rPr>
          <w:sz w:val="24"/>
          <w:szCs w:val="24"/>
        </w:rPr>
        <w:t>Линии разметки на площадке. Основные правила игры в волейбол. </w:t>
      </w:r>
    </w:p>
    <w:p w:rsidR="004C57C8" w:rsidRPr="004C57C8" w:rsidRDefault="004C57C8" w:rsidP="004C57C8">
      <w:pPr>
        <w:pStyle w:val="a4"/>
        <w:numPr>
          <w:ilvl w:val="0"/>
          <w:numId w:val="32"/>
        </w:numPr>
        <w:spacing w:line="240" w:lineRule="auto"/>
        <w:ind w:left="0" w:firstLine="720"/>
        <w:rPr>
          <w:sz w:val="24"/>
          <w:szCs w:val="24"/>
        </w:rPr>
      </w:pPr>
      <w:r w:rsidRPr="004C57C8">
        <w:rPr>
          <w:sz w:val="24"/>
          <w:szCs w:val="24"/>
        </w:rPr>
        <w:t>Какие бывают нарушения правил. Жесты судей.</w:t>
      </w:r>
    </w:p>
    <w:p w:rsidR="004C57C8" w:rsidRPr="004C57C8" w:rsidRDefault="004C57C8" w:rsidP="004C57C8">
      <w:pPr>
        <w:pStyle w:val="a4"/>
        <w:numPr>
          <w:ilvl w:val="0"/>
          <w:numId w:val="32"/>
        </w:numPr>
        <w:spacing w:line="240" w:lineRule="auto"/>
        <w:ind w:left="0" w:firstLine="720"/>
        <w:rPr>
          <w:sz w:val="24"/>
          <w:szCs w:val="24"/>
        </w:rPr>
      </w:pPr>
      <w:r w:rsidRPr="004C57C8">
        <w:rPr>
          <w:sz w:val="24"/>
          <w:szCs w:val="24"/>
        </w:rPr>
        <w:t>Организацию и проведение соревнований по волейболу.</w:t>
      </w:r>
    </w:p>
    <w:p w:rsidR="004C57C8" w:rsidRPr="004C57C8" w:rsidRDefault="004C57C8" w:rsidP="004C57C8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i/>
          <w:sz w:val="24"/>
          <w:szCs w:val="24"/>
        </w:rPr>
      </w:pPr>
      <w:r w:rsidRPr="004C57C8">
        <w:rPr>
          <w:rFonts w:ascii="Times New Roman" w:hAnsi="Times New Roman"/>
          <w:i/>
          <w:sz w:val="24"/>
          <w:szCs w:val="24"/>
        </w:rPr>
        <w:t>Личностные результаты:</w:t>
      </w:r>
    </w:p>
    <w:p w:rsidR="004C57C8" w:rsidRPr="004C57C8" w:rsidRDefault="004C57C8" w:rsidP="004C57C8">
      <w:pPr>
        <w:widowControl w:val="0"/>
        <w:numPr>
          <w:ilvl w:val="0"/>
          <w:numId w:val="8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формирование устойчивого интереса, мотивации к занятиям физической </w:t>
      </w:r>
      <w:r w:rsidRPr="004C57C8">
        <w:rPr>
          <w:rFonts w:ascii="Times New Roman" w:hAnsi="Times New Roman"/>
          <w:sz w:val="24"/>
          <w:szCs w:val="24"/>
        </w:rPr>
        <w:lastRenderedPageBreak/>
        <w:t>культурой и к здоровому образу жизни;</w:t>
      </w:r>
    </w:p>
    <w:p w:rsidR="004C57C8" w:rsidRPr="004C57C8" w:rsidRDefault="004C57C8" w:rsidP="004C57C8">
      <w:pPr>
        <w:widowControl w:val="0"/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воспитание морально-этических и волевых качеств;</w:t>
      </w:r>
    </w:p>
    <w:p w:rsidR="004C57C8" w:rsidRPr="004C57C8" w:rsidRDefault="004C57C8" w:rsidP="004C57C8">
      <w:pPr>
        <w:widowControl w:val="0"/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дисциплинированность, трудолюбие, упорство в достижении поставленных целей;</w:t>
      </w:r>
    </w:p>
    <w:p w:rsidR="004C57C8" w:rsidRPr="004C57C8" w:rsidRDefault="004C57C8" w:rsidP="004C57C8">
      <w:pPr>
        <w:widowControl w:val="0"/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 умение управлять своими эмоциями в различных ситуациях;</w:t>
      </w:r>
    </w:p>
    <w:p w:rsidR="004C57C8" w:rsidRPr="004C57C8" w:rsidRDefault="004C57C8" w:rsidP="004C57C8">
      <w:pPr>
        <w:widowControl w:val="0"/>
        <w:numPr>
          <w:ilvl w:val="0"/>
          <w:numId w:val="8"/>
        </w:numPr>
        <w:spacing w:after="0"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умение оказывать помощь своим сверстникам.</w:t>
      </w:r>
    </w:p>
    <w:p w:rsidR="004C57C8" w:rsidRPr="004C57C8" w:rsidRDefault="004C57C8" w:rsidP="004C57C8">
      <w:pPr>
        <w:pStyle w:val="3"/>
        <w:ind w:left="0" w:firstLine="720"/>
        <w:rPr>
          <w:b w:val="0"/>
          <w:i/>
          <w:szCs w:val="24"/>
        </w:rPr>
      </w:pPr>
    </w:p>
    <w:p w:rsidR="004C57C8" w:rsidRPr="004C57C8" w:rsidRDefault="004C57C8" w:rsidP="004C57C8">
      <w:pPr>
        <w:pStyle w:val="3"/>
        <w:ind w:left="0" w:firstLine="720"/>
        <w:rPr>
          <w:b w:val="0"/>
          <w:i/>
          <w:szCs w:val="24"/>
        </w:rPr>
      </w:pPr>
      <w:proofErr w:type="spellStart"/>
      <w:r w:rsidRPr="004C57C8">
        <w:rPr>
          <w:b w:val="0"/>
          <w:i/>
          <w:szCs w:val="24"/>
        </w:rPr>
        <w:t>Метапредметные</w:t>
      </w:r>
      <w:proofErr w:type="spellEnd"/>
      <w:r w:rsidRPr="004C57C8">
        <w:rPr>
          <w:b w:val="0"/>
          <w:i/>
          <w:szCs w:val="24"/>
        </w:rPr>
        <w:t xml:space="preserve"> результаты:</w:t>
      </w:r>
    </w:p>
    <w:p w:rsidR="004C57C8" w:rsidRPr="004C57C8" w:rsidRDefault="004C57C8" w:rsidP="004C57C8">
      <w:pPr>
        <w:pStyle w:val="a6"/>
        <w:numPr>
          <w:ilvl w:val="1"/>
          <w:numId w:val="9"/>
        </w:numPr>
        <w:ind w:left="0" w:firstLine="720"/>
        <w:rPr>
          <w:szCs w:val="24"/>
        </w:rPr>
      </w:pPr>
      <w:r w:rsidRPr="004C57C8">
        <w:rPr>
          <w:szCs w:val="24"/>
        </w:rPr>
        <w:t>проводить специальную разминку для волейболиста;</w:t>
      </w:r>
    </w:p>
    <w:p w:rsidR="004C57C8" w:rsidRPr="004C57C8" w:rsidRDefault="004C57C8" w:rsidP="004C57C8">
      <w:pPr>
        <w:pStyle w:val="a6"/>
        <w:numPr>
          <w:ilvl w:val="1"/>
          <w:numId w:val="9"/>
        </w:numPr>
        <w:ind w:left="0" w:firstLine="720"/>
        <w:rPr>
          <w:szCs w:val="24"/>
        </w:rPr>
      </w:pPr>
      <w:r w:rsidRPr="004C57C8">
        <w:rPr>
          <w:szCs w:val="24"/>
        </w:rPr>
        <w:t>овладеют основами техники волейбола;</w:t>
      </w:r>
    </w:p>
    <w:p w:rsidR="004C57C8" w:rsidRPr="004C57C8" w:rsidRDefault="004C57C8" w:rsidP="004C57C8">
      <w:pPr>
        <w:pStyle w:val="a6"/>
        <w:numPr>
          <w:ilvl w:val="1"/>
          <w:numId w:val="9"/>
        </w:numPr>
        <w:ind w:left="0" w:firstLine="720"/>
        <w:rPr>
          <w:szCs w:val="24"/>
        </w:rPr>
      </w:pPr>
      <w:r w:rsidRPr="004C57C8">
        <w:rPr>
          <w:szCs w:val="24"/>
        </w:rPr>
        <w:t>овладеют основами судейства в волейболе;</w:t>
      </w:r>
    </w:p>
    <w:p w:rsidR="004C57C8" w:rsidRPr="004C57C8" w:rsidRDefault="004C57C8" w:rsidP="004C57C8">
      <w:pPr>
        <w:pStyle w:val="a6"/>
        <w:numPr>
          <w:ilvl w:val="1"/>
          <w:numId w:val="9"/>
        </w:numPr>
        <w:ind w:left="0" w:firstLine="720"/>
        <w:rPr>
          <w:szCs w:val="24"/>
        </w:rPr>
      </w:pPr>
      <w:r w:rsidRPr="004C57C8">
        <w:rPr>
          <w:szCs w:val="24"/>
        </w:rPr>
        <w:t>вести счет.</w:t>
      </w:r>
    </w:p>
    <w:p w:rsidR="004C57C8" w:rsidRPr="004C57C8" w:rsidRDefault="004C57C8" w:rsidP="004C57C8">
      <w:pPr>
        <w:pStyle w:val="a6"/>
        <w:ind w:left="720"/>
        <w:rPr>
          <w:szCs w:val="24"/>
        </w:rPr>
      </w:pP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i/>
          <w:sz w:val="24"/>
          <w:szCs w:val="24"/>
        </w:rPr>
        <w:t>Результативность</w:t>
      </w:r>
      <w:r w:rsidRPr="004C57C8">
        <w:rPr>
          <w:rFonts w:ascii="Times New Roman" w:hAnsi="Times New Roman"/>
          <w:sz w:val="24"/>
          <w:szCs w:val="24"/>
        </w:rPr>
        <w:t xml:space="preserve"> занятия </w:t>
      </w:r>
      <w:proofErr w:type="gramStart"/>
      <w:r w:rsidRPr="004C57C8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C57C8">
        <w:rPr>
          <w:rFonts w:ascii="Times New Roman" w:hAnsi="Times New Roman"/>
          <w:sz w:val="24"/>
          <w:szCs w:val="24"/>
        </w:rPr>
        <w:t xml:space="preserve"> в секции определяется с помощью:</w:t>
      </w:r>
    </w:p>
    <w:p w:rsidR="004C57C8" w:rsidRPr="004C57C8" w:rsidRDefault="004C57C8" w:rsidP="004C57C8">
      <w:pPr>
        <w:widowControl w:val="0"/>
        <w:numPr>
          <w:ilvl w:val="1"/>
          <w:numId w:val="10"/>
        </w:numPr>
        <w:spacing w:after="0" w:line="240" w:lineRule="auto"/>
        <w:ind w:left="0"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Мониторинга (постоянного наблюдения за определенным процессом в образования).</w:t>
      </w:r>
    </w:p>
    <w:p w:rsidR="004C57C8" w:rsidRPr="004C57C8" w:rsidRDefault="004C57C8" w:rsidP="004C57C8">
      <w:pPr>
        <w:widowControl w:val="0"/>
        <w:numPr>
          <w:ilvl w:val="1"/>
          <w:numId w:val="10"/>
        </w:numPr>
        <w:spacing w:after="0" w:line="240" w:lineRule="auto"/>
        <w:ind w:left="0"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Экспресс - тестирования (отжимание и </w:t>
      </w:r>
      <w:proofErr w:type="spellStart"/>
      <w:r w:rsidRPr="004C57C8">
        <w:rPr>
          <w:rFonts w:ascii="Times New Roman" w:hAnsi="Times New Roman"/>
          <w:sz w:val="24"/>
          <w:szCs w:val="24"/>
        </w:rPr>
        <w:t>т.д</w:t>
      </w:r>
      <w:proofErr w:type="spellEnd"/>
      <w:r w:rsidRPr="004C57C8">
        <w:rPr>
          <w:rFonts w:ascii="Times New Roman" w:hAnsi="Times New Roman"/>
          <w:sz w:val="24"/>
          <w:szCs w:val="24"/>
        </w:rPr>
        <w:t>).</w:t>
      </w:r>
    </w:p>
    <w:p w:rsidR="004C57C8" w:rsidRPr="004C57C8" w:rsidRDefault="004C57C8" w:rsidP="004C57C8">
      <w:pPr>
        <w:widowControl w:val="0"/>
        <w:numPr>
          <w:ilvl w:val="1"/>
          <w:numId w:val="10"/>
        </w:numPr>
        <w:spacing w:after="0" w:line="240" w:lineRule="auto"/>
        <w:ind w:left="0"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Оценки качества (учебные и контрольные нормативы).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b/>
          <w:sz w:val="24"/>
          <w:szCs w:val="24"/>
        </w:rPr>
        <w:t xml:space="preserve">Форма итоговой промежуточной аттестации  программы: </w:t>
      </w:r>
      <w:r w:rsidRPr="004C57C8">
        <w:rPr>
          <w:rFonts w:ascii="Times New Roman" w:hAnsi="Times New Roman"/>
          <w:sz w:val="24"/>
          <w:szCs w:val="24"/>
        </w:rPr>
        <w:t xml:space="preserve"> соревнование. 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Показательные игры, участие в спортивных праздниках школы, открытые занятия для родителей (законных представителей), участие в городских и районных соревнованиях.</w:t>
      </w:r>
    </w:p>
    <w:p w:rsidR="004C57C8" w:rsidRPr="004C57C8" w:rsidRDefault="004C57C8" w:rsidP="004C57C8">
      <w:pPr>
        <w:pStyle w:val="a6"/>
        <w:ind w:left="0" w:firstLine="720"/>
        <w:rPr>
          <w:szCs w:val="24"/>
        </w:rPr>
      </w:pPr>
    </w:p>
    <w:p w:rsidR="004C57C8" w:rsidRPr="004C57C8" w:rsidRDefault="004C57C8" w:rsidP="004C57C8">
      <w:pPr>
        <w:pStyle w:val="3"/>
        <w:ind w:left="-283" w:firstLine="340"/>
        <w:rPr>
          <w:szCs w:val="24"/>
        </w:rPr>
      </w:pPr>
    </w:p>
    <w:p w:rsidR="004C57C8" w:rsidRPr="004C57C8" w:rsidRDefault="004C57C8" w:rsidP="004C57C8">
      <w:pPr>
        <w:pStyle w:val="3"/>
        <w:ind w:left="-283" w:firstLine="340"/>
        <w:rPr>
          <w:szCs w:val="24"/>
        </w:rPr>
      </w:pPr>
      <w:bookmarkStart w:id="7" w:name="Способы_проверки"/>
      <w:bookmarkStart w:id="8" w:name="Учебно-тематический_план"/>
      <w:bookmarkEnd w:id="7"/>
      <w:bookmarkEnd w:id="8"/>
    </w:p>
    <w:p w:rsidR="004C57C8" w:rsidRPr="004C57C8" w:rsidRDefault="004C57C8" w:rsidP="004C57C8">
      <w:pPr>
        <w:pStyle w:val="3"/>
        <w:ind w:left="-283" w:right="897" w:firstLine="340"/>
        <w:jc w:val="center"/>
        <w:rPr>
          <w:szCs w:val="24"/>
        </w:rPr>
      </w:pPr>
    </w:p>
    <w:p w:rsidR="004C57C8" w:rsidRPr="004C57C8" w:rsidRDefault="004C57C8" w:rsidP="004C57C8">
      <w:pPr>
        <w:pStyle w:val="3"/>
        <w:ind w:left="-283" w:right="897" w:firstLine="340"/>
        <w:jc w:val="center"/>
        <w:rPr>
          <w:szCs w:val="24"/>
        </w:rPr>
      </w:pPr>
    </w:p>
    <w:p w:rsidR="004C57C8" w:rsidRPr="004C57C8" w:rsidRDefault="004C57C8" w:rsidP="004C57C8">
      <w:pPr>
        <w:pStyle w:val="3"/>
        <w:ind w:left="-283" w:right="897" w:firstLine="340"/>
        <w:jc w:val="center"/>
        <w:rPr>
          <w:szCs w:val="24"/>
        </w:rPr>
      </w:pPr>
    </w:p>
    <w:p w:rsidR="004C57C8" w:rsidRPr="004C57C8" w:rsidRDefault="004C57C8" w:rsidP="004C57C8">
      <w:pPr>
        <w:pStyle w:val="3"/>
        <w:tabs>
          <w:tab w:val="left" w:pos="6075"/>
        </w:tabs>
        <w:ind w:left="-283" w:right="897" w:firstLine="340"/>
        <w:rPr>
          <w:szCs w:val="24"/>
        </w:rPr>
        <w:sectPr w:rsidR="004C57C8" w:rsidRPr="004C57C8" w:rsidSect="00940706">
          <w:headerReference w:type="default" r:id="rId9"/>
          <w:pgSz w:w="11908" w:h="16848"/>
          <w:pgMar w:top="618" w:right="851" w:bottom="1463" w:left="1418" w:header="720" w:footer="720" w:gutter="0"/>
          <w:cols w:space="720"/>
          <w:docGrid w:linePitch="299"/>
        </w:sectPr>
      </w:pPr>
      <w:r w:rsidRPr="004C57C8">
        <w:rPr>
          <w:szCs w:val="24"/>
        </w:rPr>
        <w:tab/>
      </w:r>
    </w:p>
    <w:p w:rsidR="004C57C8" w:rsidRPr="004C57C8" w:rsidRDefault="004C57C8" w:rsidP="004C57C8">
      <w:pPr>
        <w:pStyle w:val="3"/>
        <w:tabs>
          <w:tab w:val="left" w:pos="6075"/>
        </w:tabs>
        <w:ind w:left="0" w:right="897"/>
        <w:rPr>
          <w:szCs w:val="24"/>
        </w:rPr>
      </w:pPr>
    </w:p>
    <w:p w:rsidR="004C57C8" w:rsidRPr="004C57C8" w:rsidRDefault="004C57C8" w:rsidP="004C57C8">
      <w:pPr>
        <w:pStyle w:val="3"/>
        <w:tabs>
          <w:tab w:val="left" w:pos="6075"/>
        </w:tabs>
        <w:ind w:left="-283" w:right="897" w:firstLine="340"/>
        <w:jc w:val="center"/>
        <w:rPr>
          <w:szCs w:val="24"/>
        </w:rPr>
      </w:pPr>
    </w:p>
    <w:p w:rsidR="004C57C8" w:rsidRPr="004C57C8" w:rsidRDefault="004C57C8" w:rsidP="004C57C8">
      <w:pPr>
        <w:pStyle w:val="3"/>
        <w:ind w:left="-283" w:right="897" w:firstLine="340"/>
        <w:jc w:val="center"/>
        <w:rPr>
          <w:szCs w:val="24"/>
        </w:rPr>
      </w:pPr>
      <w:r w:rsidRPr="004C57C8">
        <w:rPr>
          <w:szCs w:val="24"/>
        </w:rPr>
        <w:t>Учебный план</w:t>
      </w:r>
    </w:p>
    <w:p w:rsidR="004C57C8" w:rsidRPr="004C57C8" w:rsidRDefault="004C57C8" w:rsidP="004C57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6"/>
        <w:gridCol w:w="6329"/>
        <w:gridCol w:w="1164"/>
        <w:gridCol w:w="1618"/>
        <w:gridCol w:w="1367"/>
        <w:gridCol w:w="2790"/>
      </w:tblGrid>
      <w:tr w:rsidR="004C57C8" w:rsidRPr="004C57C8" w:rsidTr="00A5125B">
        <w:trPr>
          <w:trHeight w:val="116"/>
        </w:trPr>
        <w:tc>
          <w:tcPr>
            <w:tcW w:w="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7C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C57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4C57C8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7C8">
              <w:rPr>
                <w:rFonts w:ascii="Times New Roman" w:hAnsi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4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7C8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7C8">
              <w:rPr>
                <w:rFonts w:ascii="Times New Roman" w:hAnsi="Times New Roman"/>
                <w:b/>
                <w:sz w:val="24"/>
                <w:szCs w:val="24"/>
              </w:rPr>
              <w:t xml:space="preserve">Формы </w:t>
            </w:r>
            <w:r w:rsidRPr="004C57C8">
              <w:rPr>
                <w:rFonts w:ascii="Times New Roman" w:hAnsi="Times New Roman"/>
                <w:b/>
                <w:sz w:val="24"/>
                <w:szCs w:val="24"/>
              </w:rPr>
              <w:br/>
              <w:t>аттестации/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7C8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</w:tr>
      <w:tr w:rsidR="004C57C8" w:rsidRPr="004C57C8" w:rsidTr="00A5125B">
        <w:trPr>
          <w:trHeight w:val="230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7C8" w:rsidRPr="004C57C8" w:rsidTr="00A5125B">
        <w:trPr>
          <w:trHeight w:val="23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Опрос, тестирование</w:t>
            </w:r>
          </w:p>
        </w:tc>
      </w:tr>
      <w:tr w:rsidR="004C57C8" w:rsidRPr="004C57C8" w:rsidTr="00A5125B">
        <w:trPr>
          <w:trHeight w:val="367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Опрос, тестирование, зачет</w:t>
            </w:r>
          </w:p>
        </w:tc>
      </w:tr>
      <w:tr w:rsidR="004C57C8" w:rsidRPr="004C57C8" w:rsidTr="00A5125B">
        <w:trPr>
          <w:trHeight w:val="479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Специальная физическая подготовка.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Опрос, тестирование, зачет, учебная игра</w:t>
            </w:r>
          </w:p>
        </w:tc>
      </w:tr>
      <w:tr w:rsidR="004C57C8" w:rsidRPr="004C57C8" w:rsidTr="00A5125B">
        <w:trPr>
          <w:trHeight w:val="168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Техническая подготовка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Зачет, тестирование, учебная игра, промежуточный тест,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соревнования</w:t>
            </w:r>
          </w:p>
        </w:tc>
      </w:tr>
      <w:tr w:rsidR="004C57C8" w:rsidRPr="004C57C8" w:rsidTr="00A5125B">
        <w:trPr>
          <w:trHeight w:val="60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Тактическая подготовка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Опрос, тестирование, учебная игра, соревнования</w:t>
            </w:r>
          </w:p>
        </w:tc>
      </w:tr>
      <w:tr w:rsidR="004C57C8" w:rsidRPr="004C57C8" w:rsidTr="00A5125B">
        <w:trPr>
          <w:trHeight w:val="23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Участие в соревнованиях по волейболу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Соревнования, судейство</w:t>
            </w:r>
          </w:p>
        </w:tc>
      </w:tr>
      <w:tr w:rsidR="004C57C8" w:rsidRPr="004C57C8" w:rsidTr="00A5125B">
        <w:trPr>
          <w:trHeight w:val="60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Тестирование и контрольные нормативы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Опрос, тестирование, зачет, контрольные игры</w:t>
            </w:r>
          </w:p>
        </w:tc>
      </w:tr>
      <w:tr w:rsidR="004C57C8" w:rsidRPr="004C57C8" w:rsidTr="00A5125B">
        <w:trPr>
          <w:trHeight w:val="116"/>
        </w:trPr>
        <w:tc>
          <w:tcPr>
            <w:tcW w:w="7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57C8" w:rsidRPr="004C57C8" w:rsidRDefault="004C57C8" w:rsidP="004C57C8">
      <w:pPr>
        <w:keepNext/>
        <w:keepLines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</w:rPr>
      </w:pPr>
    </w:p>
    <w:p w:rsidR="004C57C8" w:rsidRPr="004C57C8" w:rsidRDefault="004C57C8" w:rsidP="004C57C8">
      <w:pPr>
        <w:keepNext/>
        <w:keepLines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</w:rPr>
        <w:sectPr w:rsidR="004C57C8" w:rsidRPr="004C57C8" w:rsidSect="001617C3">
          <w:pgSz w:w="16848" w:h="11908" w:orient="landscape"/>
          <w:pgMar w:top="1123" w:right="618" w:bottom="278" w:left="1463" w:header="720" w:footer="720" w:gutter="0"/>
          <w:cols w:space="720"/>
          <w:docGrid w:linePitch="299"/>
        </w:sectPr>
      </w:pPr>
    </w:p>
    <w:p w:rsidR="004C57C8" w:rsidRPr="004C57C8" w:rsidRDefault="004C57C8" w:rsidP="004C57C8">
      <w:pPr>
        <w:keepNext/>
        <w:keepLines/>
        <w:spacing w:after="0" w:line="240" w:lineRule="auto"/>
        <w:ind w:firstLine="720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4C57C8">
        <w:rPr>
          <w:rFonts w:ascii="Times New Roman" w:hAnsi="Times New Roman"/>
          <w:b/>
          <w:sz w:val="24"/>
          <w:szCs w:val="24"/>
          <w:u w:val="single"/>
        </w:rPr>
        <w:lastRenderedPageBreak/>
        <w:t>Содержание программы:</w:t>
      </w:r>
    </w:p>
    <w:p w:rsidR="004C57C8" w:rsidRPr="004C57C8" w:rsidRDefault="004C57C8" w:rsidP="004C57C8">
      <w:pPr>
        <w:keepNext/>
        <w:keepLines/>
        <w:spacing w:after="0" w:line="240" w:lineRule="auto"/>
        <w:ind w:firstLine="720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b/>
          <w:sz w:val="24"/>
          <w:szCs w:val="24"/>
        </w:rPr>
        <w:t>Теоретическая подготовка: </w:t>
      </w:r>
      <w:r w:rsidRPr="004C57C8">
        <w:rPr>
          <w:rFonts w:ascii="Times New Roman" w:hAnsi="Times New Roman"/>
          <w:sz w:val="24"/>
          <w:szCs w:val="24"/>
        </w:rPr>
        <w:t>(2 часа)</w:t>
      </w:r>
    </w:p>
    <w:p w:rsidR="004C57C8" w:rsidRPr="004C57C8" w:rsidRDefault="004C57C8" w:rsidP="004C57C8">
      <w:pPr>
        <w:widowControl w:val="0"/>
        <w:numPr>
          <w:ilvl w:val="0"/>
          <w:numId w:val="11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 История возникновения волейбола. </w:t>
      </w:r>
    </w:p>
    <w:p w:rsidR="004C57C8" w:rsidRPr="004C57C8" w:rsidRDefault="004C57C8" w:rsidP="004C57C8">
      <w:pPr>
        <w:widowControl w:val="0"/>
        <w:numPr>
          <w:ilvl w:val="0"/>
          <w:numId w:val="11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  Развитие волейбола. Правила игры в мини-волейбол.</w:t>
      </w: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b/>
          <w:sz w:val="24"/>
          <w:szCs w:val="24"/>
        </w:rPr>
        <w:t>Общефизическая подготовка</w:t>
      </w:r>
      <w:r w:rsidRPr="004C57C8">
        <w:rPr>
          <w:rFonts w:ascii="Times New Roman" w:hAnsi="Times New Roman"/>
          <w:sz w:val="24"/>
          <w:szCs w:val="24"/>
        </w:rPr>
        <w:t>. (26 часа)</w:t>
      </w:r>
    </w:p>
    <w:p w:rsidR="004C57C8" w:rsidRPr="004C57C8" w:rsidRDefault="004C57C8" w:rsidP="004C57C8">
      <w:pPr>
        <w:widowControl w:val="0"/>
        <w:numPr>
          <w:ilvl w:val="0"/>
          <w:numId w:val="19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b/>
          <w:i/>
          <w:sz w:val="24"/>
          <w:szCs w:val="24"/>
        </w:rPr>
        <w:t> </w:t>
      </w:r>
      <w:r w:rsidRPr="004C57C8">
        <w:rPr>
          <w:rFonts w:ascii="Times New Roman" w:hAnsi="Times New Roman"/>
          <w:sz w:val="24"/>
          <w:szCs w:val="24"/>
        </w:rPr>
        <w:t>Упражнения для развития физических способностей: скоростных, силовых, выносливости, координационных, скоростно-силовых.</w:t>
      </w: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      </w:t>
      </w:r>
      <w:r w:rsidRPr="004C57C8">
        <w:rPr>
          <w:rFonts w:ascii="Times New Roman" w:hAnsi="Times New Roman"/>
          <w:i/>
          <w:sz w:val="24"/>
          <w:szCs w:val="24"/>
        </w:rPr>
        <w:t>Гимнастические упражнения. </w:t>
      </w:r>
      <w:r w:rsidRPr="004C57C8">
        <w:rPr>
          <w:rFonts w:ascii="Times New Roman" w:hAnsi="Times New Roman"/>
          <w:sz w:val="24"/>
          <w:szCs w:val="24"/>
        </w:rPr>
        <w:t>Упражнения без предметов: для мышц рук и плечевого.  Для мышц ног, брюшного пресса, тазобедренного сустава, туловища и шеи. Упражнения со скакалками. Чередование упражнений руками, ногами – различные броски, выпрыгивание вверх с мячом, зажатым голеностопными суставами; в положении сидя, лежа – поднимание ног с мячом.</w:t>
      </w: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i/>
          <w:sz w:val="24"/>
          <w:szCs w:val="24"/>
        </w:rPr>
        <w:t>       Легкоатлетические упражнения.</w:t>
      </w:r>
      <w:r w:rsidRPr="004C57C8">
        <w:rPr>
          <w:rFonts w:ascii="Times New Roman" w:hAnsi="Times New Roman"/>
          <w:sz w:val="24"/>
          <w:szCs w:val="24"/>
        </w:rPr>
        <w:t xml:space="preserve"> Бег с ускорением до 30 м. </w:t>
      </w: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Прыжки: с места в длину, вверх. Прыжки </w:t>
      </w: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с разбега в длину и высоту.</w:t>
      </w:r>
    </w:p>
    <w:p w:rsidR="004C57C8" w:rsidRPr="004C57C8" w:rsidRDefault="004C57C8" w:rsidP="004C57C8">
      <w:pPr>
        <w:pStyle w:val="a4"/>
        <w:spacing w:line="240" w:lineRule="auto"/>
        <w:ind w:left="0" w:firstLine="720"/>
        <w:jc w:val="both"/>
        <w:rPr>
          <w:bCs/>
          <w:sz w:val="24"/>
          <w:szCs w:val="24"/>
        </w:rPr>
      </w:pPr>
      <w:r w:rsidRPr="004C57C8">
        <w:rPr>
          <w:b/>
          <w:bCs/>
          <w:sz w:val="24"/>
          <w:szCs w:val="24"/>
        </w:rPr>
        <w:t>2. Специальная физическая подготовка.</w:t>
      </w:r>
      <w:r w:rsidRPr="004C57C8">
        <w:rPr>
          <w:bCs/>
          <w:sz w:val="24"/>
          <w:szCs w:val="24"/>
        </w:rPr>
        <w:t>(42 часа)</w:t>
      </w:r>
    </w:p>
    <w:p w:rsidR="004C57C8" w:rsidRPr="004C57C8" w:rsidRDefault="004C57C8" w:rsidP="004C57C8">
      <w:pPr>
        <w:pStyle w:val="a4"/>
        <w:numPr>
          <w:ilvl w:val="0"/>
          <w:numId w:val="39"/>
        </w:numPr>
        <w:spacing w:line="240" w:lineRule="auto"/>
        <w:jc w:val="both"/>
        <w:rPr>
          <w:sz w:val="24"/>
          <w:szCs w:val="24"/>
        </w:rPr>
      </w:pPr>
      <w:r w:rsidRPr="004C57C8">
        <w:rPr>
          <w:sz w:val="24"/>
          <w:szCs w:val="24"/>
        </w:rPr>
        <w:t>Упражнения для развития быстроты движений волейболиста. </w:t>
      </w:r>
    </w:p>
    <w:p w:rsidR="004C57C8" w:rsidRPr="004C57C8" w:rsidRDefault="004C57C8" w:rsidP="004C57C8">
      <w:pPr>
        <w:pStyle w:val="a4"/>
        <w:numPr>
          <w:ilvl w:val="0"/>
          <w:numId w:val="39"/>
        </w:numPr>
        <w:spacing w:line="240" w:lineRule="auto"/>
        <w:jc w:val="both"/>
        <w:rPr>
          <w:sz w:val="24"/>
          <w:szCs w:val="24"/>
        </w:rPr>
      </w:pPr>
      <w:r w:rsidRPr="004C57C8">
        <w:rPr>
          <w:sz w:val="24"/>
          <w:szCs w:val="24"/>
        </w:rPr>
        <w:t>Упражнения для развития специальной выносливости волейболиста.</w:t>
      </w:r>
    </w:p>
    <w:p w:rsidR="004C57C8" w:rsidRPr="004C57C8" w:rsidRDefault="004C57C8" w:rsidP="004C57C8">
      <w:pPr>
        <w:pStyle w:val="a4"/>
        <w:numPr>
          <w:ilvl w:val="0"/>
          <w:numId w:val="39"/>
        </w:numPr>
        <w:spacing w:line="240" w:lineRule="auto"/>
        <w:jc w:val="both"/>
        <w:rPr>
          <w:sz w:val="24"/>
          <w:szCs w:val="24"/>
        </w:rPr>
      </w:pPr>
      <w:r w:rsidRPr="004C57C8">
        <w:rPr>
          <w:sz w:val="24"/>
          <w:szCs w:val="24"/>
        </w:rPr>
        <w:t>Упражнения для развития скоростно-силовых качеств волейболиста.</w:t>
      </w:r>
    </w:p>
    <w:p w:rsidR="004C57C8" w:rsidRPr="004C57C8" w:rsidRDefault="004C57C8" w:rsidP="004C57C8">
      <w:pPr>
        <w:pStyle w:val="a4"/>
        <w:numPr>
          <w:ilvl w:val="0"/>
          <w:numId w:val="39"/>
        </w:numPr>
        <w:spacing w:line="240" w:lineRule="auto"/>
        <w:jc w:val="both"/>
        <w:rPr>
          <w:sz w:val="24"/>
          <w:szCs w:val="24"/>
        </w:rPr>
      </w:pPr>
      <w:r w:rsidRPr="004C57C8">
        <w:rPr>
          <w:sz w:val="24"/>
          <w:szCs w:val="24"/>
        </w:rPr>
        <w:t> Упражнения для развития ловкости волейболиста.</w:t>
      </w:r>
    </w:p>
    <w:p w:rsidR="004C57C8" w:rsidRPr="004C57C8" w:rsidRDefault="004C57C8" w:rsidP="004C57C8">
      <w:pPr>
        <w:pStyle w:val="a4"/>
        <w:spacing w:line="240" w:lineRule="auto"/>
        <w:ind w:left="1070" w:firstLine="0"/>
        <w:jc w:val="both"/>
        <w:rPr>
          <w:sz w:val="24"/>
          <w:szCs w:val="24"/>
        </w:rPr>
      </w:pP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i/>
          <w:sz w:val="24"/>
          <w:szCs w:val="24"/>
        </w:rPr>
        <w:t>       </w:t>
      </w:r>
      <w:r w:rsidRPr="004C57C8">
        <w:rPr>
          <w:rFonts w:ascii="Times New Roman" w:hAnsi="Times New Roman"/>
          <w:b/>
          <w:sz w:val="24"/>
          <w:szCs w:val="24"/>
        </w:rPr>
        <w:t>Техническая подготовка </w:t>
      </w:r>
      <w:r w:rsidRPr="004C57C8">
        <w:rPr>
          <w:rFonts w:ascii="Times New Roman" w:hAnsi="Times New Roman"/>
          <w:sz w:val="24"/>
          <w:szCs w:val="24"/>
        </w:rPr>
        <w:t>(30 часа).</w:t>
      </w: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i/>
          <w:sz w:val="24"/>
          <w:szCs w:val="24"/>
        </w:rPr>
        <w:t>   </w:t>
      </w:r>
      <w:r w:rsidRPr="004C57C8">
        <w:rPr>
          <w:rFonts w:ascii="Times New Roman" w:hAnsi="Times New Roman"/>
          <w:b/>
          <w:i/>
          <w:sz w:val="24"/>
          <w:szCs w:val="24"/>
        </w:rPr>
        <w:t>Овладение техникой передвижения и стоек. </w:t>
      </w:r>
    </w:p>
    <w:p w:rsidR="004C57C8" w:rsidRPr="004C57C8" w:rsidRDefault="004C57C8" w:rsidP="004C57C8">
      <w:pPr>
        <w:widowControl w:val="0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Стойка игрока (исходные положения). </w:t>
      </w:r>
    </w:p>
    <w:p w:rsidR="004C57C8" w:rsidRPr="004C57C8" w:rsidRDefault="004C57C8" w:rsidP="004C57C8">
      <w:pPr>
        <w:widowControl w:val="0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Ходьба, бег, перемещаясь лицом вперед. </w:t>
      </w:r>
    </w:p>
    <w:p w:rsidR="004C57C8" w:rsidRPr="004C57C8" w:rsidRDefault="004C57C8" w:rsidP="004C57C8">
      <w:pPr>
        <w:widowControl w:val="0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Перемещения переставными шагами: лицом, правым, левым боком вперед. Сочетание способов перемещений.</w:t>
      </w: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i/>
          <w:sz w:val="24"/>
          <w:szCs w:val="24"/>
        </w:rPr>
        <w:t>   Овладение техникой приема и передач мяча </w:t>
      </w:r>
      <w:r w:rsidRPr="004C57C8">
        <w:rPr>
          <w:rFonts w:ascii="Times New Roman" w:hAnsi="Times New Roman"/>
          <w:sz w:val="24"/>
          <w:szCs w:val="24"/>
        </w:rPr>
        <w:t>сверху двумя руками;</w:t>
      </w:r>
    </w:p>
    <w:p w:rsidR="004C57C8" w:rsidRPr="004C57C8" w:rsidRDefault="004C57C8" w:rsidP="004C57C8">
      <w:pPr>
        <w:widowControl w:val="0"/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передача мяча, подвешенного на шнуре.</w:t>
      </w:r>
    </w:p>
    <w:p w:rsidR="004C57C8" w:rsidRPr="004C57C8" w:rsidRDefault="004C57C8" w:rsidP="004C57C8">
      <w:pPr>
        <w:widowControl w:val="0"/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 с собственного подбрасывания.</w:t>
      </w:r>
    </w:p>
    <w:p w:rsidR="004C57C8" w:rsidRPr="004C57C8" w:rsidRDefault="004C57C8" w:rsidP="004C57C8">
      <w:pPr>
        <w:widowControl w:val="0"/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 с набрасывания партнера.</w:t>
      </w:r>
    </w:p>
    <w:p w:rsidR="004C57C8" w:rsidRPr="004C57C8" w:rsidRDefault="004C57C8" w:rsidP="004C57C8">
      <w:pPr>
        <w:widowControl w:val="0"/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 в различных направлениях на месте после перемещения. </w:t>
      </w:r>
    </w:p>
    <w:p w:rsidR="004C57C8" w:rsidRPr="004C57C8" w:rsidRDefault="004C57C8" w:rsidP="004C57C8">
      <w:pPr>
        <w:widowControl w:val="0"/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передачи в парах.</w:t>
      </w:r>
    </w:p>
    <w:p w:rsidR="004C57C8" w:rsidRPr="004C57C8" w:rsidRDefault="004C57C8" w:rsidP="004C57C8">
      <w:pPr>
        <w:widowControl w:val="0"/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 отбивание мяча кулаком через сетку в непосредственной близости от нее.</w:t>
      </w:r>
    </w:p>
    <w:p w:rsidR="004C57C8" w:rsidRPr="004C57C8" w:rsidRDefault="004C57C8" w:rsidP="004C57C8">
      <w:pPr>
        <w:widowControl w:val="0"/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 с собственного подбрасывания.</w:t>
      </w:r>
    </w:p>
    <w:p w:rsidR="004C57C8" w:rsidRPr="004C57C8" w:rsidRDefault="004C57C8" w:rsidP="004C57C8">
      <w:pPr>
        <w:widowControl w:val="0"/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 подброшенного партнером – с места и после приземления. </w:t>
      </w:r>
    </w:p>
    <w:p w:rsidR="004C57C8" w:rsidRPr="004C57C8" w:rsidRDefault="004C57C8" w:rsidP="004C57C8">
      <w:pPr>
        <w:widowControl w:val="0"/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Прием и передача мяча снизу, прием и передача мяча двумя руками сверху (на месте и в движении приставными шагами). </w:t>
      </w:r>
    </w:p>
    <w:p w:rsidR="004C57C8" w:rsidRPr="004C57C8" w:rsidRDefault="004C57C8" w:rsidP="004C57C8">
      <w:pPr>
        <w:widowControl w:val="0"/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Передачи мяча после перемещения из зоны в зону. </w:t>
      </w:r>
    </w:p>
    <w:p w:rsidR="004C57C8" w:rsidRPr="004C57C8" w:rsidRDefault="004C57C8" w:rsidP="004C57C8">
      <w:pPr>
        <w:widowControl w:val="0"/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Прием мяча на задней линии. </w:t>
      </w:r>
    </w:p>
    <w:p w:rsidR="004C57C8" w:rsidRPr="004C57C8" w:rsidRDefault="004C57C8" w:rsidP="004C57C8">
      <w:pPr>
        <w:widowControl w:val="0"/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Передача двумя руками сверху на месте.</w:t>
      </w:r>
    </w:p>
    <w:p w:rsidR="004C57C8" w:rsidRPr="004C57C8" w:rsidRDefault="004C57C8" w:rsidP="004C57C8">
      <w:pPr>
        <w:widowControl w:val="0"/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 Передача двумя руками сверху на месте и после передачи вперед. </w:t>
      </w:r>
    </w:p>
    <w:p w:rsidR="004C57C8" w:rsidRPr="004C57C8" w:rsidRDefault="004C57C8" w:rsidP="004C57C8">
      <w:pPr>
        <w:widowControl w:val="0"/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Прием мяча снизу двумя руками над собой.</w:t>
      </w:r>
    </w:p>
    <w:p w:rsidR="004C57C8" w:rsidRPr="004C57C8" w:rsidRDefault="004C57C8" w:rsidP="004C57C8">
      <w:pPr>
        <w:widowControl w:val="0"/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 Прием мяча снизу двумя руками над собой и на сетку. </w:t>
      </w:r>
    </w:p>
    <w:p w:rsidR="004C57C8" w:rsidRPr="004C57C8" w:rsidRDefault="004C57C8" w:rsidP="004C57C8">
      <w:pPr>
        <w:widowControl w:val="0"/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Передача мяча сверху двумя руками в прыжке в парах. </w:t>
      </w:r>
    </w:p>
    <w:p w:rsidR="004C57C8" w:rsidRPr="004C57C8" w:rsidRDefault="004C57C8" w:rsidP="004C57C8">
      <w:pPr>
        <w:widowControl w:val="0"/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Передача мяча сверху двумя руками в прыжке в тройках. </w:t>
      </w:r>
    </w:p>
    <w:p w:rsidR="004C57C8" w:rsidRPr="004C57C8" w:rsidRDefault="004C57C8" w:rsidP="004C57C8">
      <w:pPr>
        <w:widowControl w:val="0"/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Прием мяча снизу в группе.</w:t>
      </w: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4C57C8">
        <w:rPr>
          <w:rFonts w:ascii="Times New Roman" w:hAnsi="Times New Roman"/>
          <w:i/>
          <w:sz w:val="24"/>
          <w:szCs w:val="24"/>
        </w:rPr>
        <w:t xml:space="preserve">   </w:t>
      </w:r>
      <w:r w:rsidRPr="004C57C8">
        <w:rPr>
          <w:rFonts w:ascii="Times New Roman" w:hAnsi="Times New Roman"/>
          <w:b/>
          <w:i/>
          <w:sz w:val="24"/>
          <w:szCs w:val="24"/>
        </w:rPr>
        <w:t> Овладение техникой подачи:</w:t>
      </w:r>
      <w:r w:rsidRPr="004C57C8">
        <w:rPr>
          <w:rFonts w:ascii="Times New Roman" w:hAnsi="Times New Roman"/>
          <w:b/>
          <w:sz w:val="24"/>
          <w:szCs w:val="24"/>
        </w:rPr>
        <w:t> </w:t>
      </w:r>
    </w:p>
    <w:p w:rsidR="004C57C8" w:rsidRPr="004C57C8" w:rsidRDefault="004C57C8" w:rsidP="004C57C8">
      <w:pPr>
        <w:widowControl w:val="0"/>
        <w:numPr>
          <w:ilvl w:val="0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нижняя прямая подача, через сетку.</w:t>
      </w:r>
    </w:p>
    <w:p w:rsidR="004C57C8" w:rsidRPr="004C57C8" w:rsidRDefault="004C57C8" w:rsidP="004C57C8">
      <w:pPr>
        <w:widowControl w:val="0"/>
        <w:numPr>
          <w:ilvl w:val="0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lastRenderedPageBreak/>
        <w:t xml:space="preserve"> подача в стенку, через сетку с расстояния 9 м; </w:t>
      </w:r>
    </w:p>
    <w:p w:rsidR="004C57C8" w:rsidRPr="004C57C8" w:rsidRDefault="004C57C8" w:rsidP="004C57C8">
      <w:pPr>
        <w:widowControl w:val="0"/>
        <w:numPr>
          <w:ilvl w:val="0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подача через сетку из-за лицевой линии; </w:t>
      </w:r>
    </w:p>
    <w:p w:rsidR="004C57C8" w:rsidRPr="004C57C8" w:rsidRDefault="004C57C8" w:rsidP="004C57C8">
      <w:pPr>
        <w:widowControl w:val="0"/>
        <w:numPr>
          <w:ilvl w:val="0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подача нижняя боковая.</w:t>
      </w: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4C57C8">
        <w:rPr>
          <w:rFonts w:ascii="Times New Roman" w:hAnsi="Times New Roman"/>
          <w:i/>
          <w:sz w:val="24"/>
          <w:szCs w:val="24"/>
        </w:rPr>
        <w:t xml:space="preserve">    </w:t>
      </w:r>
      <w:r w:rsidRPr="004C57C8">
        <w:rPr>
          <w:rFonts w:ascii="Times New Roman" w:hAnsi="Times New Roman"/>
          <w:b/>
          <w:i/>
          <w:sz w:val="24"/>
          <w:szCs w:val="24"/>
        </w:rPr>
        <w:t>Нападающие удары.</w:t>
      </w:r>
      <w:r w:rsidRPr="004C57C8">
        <w:rPr>
          <w:rFonts w:ascii="Times New Roman" w:hAnsi="Times New Roman"/>
          <w:b/>
          <w:sz w:val="24"/>
          <w:szCs w:val="24"/>
        </w:rPr>
        <w:t> </w:t>
      </w:r>
    </w:p>
    <w:p w:rsidR="004C57C8" w:rsidRPr="004C57C8" w:rsidRDefault="004C57C8" w:rsidP="004C57C8">
      <w:pPr>
        <w:widowControl w:val="0"/>
        <w:numPr>
          <w:ilvl w:val="0"/>
          <w:numId w:val="15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Прямой нападающий удар сильнейшей рукой (овладение режимом разбега, прыжок вверх толчком двух ног: с места, с 1, 2, 3 шагов разбега, удар кистью по мячу).</w:t>
      </w: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i/>
          <w:sz w:val="24"/>
          <w:szCs w:val="24"/>
        </w:rPr>
        <w:t>          Овладение техникой подачи.</w:t>
      </w:r>
      <w:r w:rsidRPr="004C57C8">
        <w:rPr>
          <w:rFonts w:ascii="Times New Roman" w:hAnsi="Times New Roman"/>
          <w:sz w:val="24"/>
          <w:szCs w:val="24"/>
        </w:rPr>
        <w:t> </w:t>
      </w:r>
    </w:p>
    <w:p w:rsidR="004C57C8" w:rsidRPr="004C57C8" w:rsidRDefault="004C57C8" w:rsidP="004C57C8">
      <w:pPr>
        <w:widowControl w:val="0"/>
        <w:numPr>
          <w:ilvl w:val="0"/>
          <w:numId w:val="1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Нижняя прямая подача 3-6 м. нижняя прямая подача. </w:t>
      </w:r>
    </w:p>
    <w:p w:rsidR="004C57C8" w:rsidRPr="004C57C8" w:rsidRDefault="004C57C8" w:rsidP="004C57C8">
      <w:pPr>
        <w:widowControl w:val="0"/>
        <w:numPr>
          <w:ilvl w:val="0"/>
          <w:numId w:val="1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Нижняя прямая подача, прием мяча, отраженного сеткой.</w:t>
      </w: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                                </w:t>
      </w: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b/>
          <w:sz w:val="24"/>
          <w:szCs w:val="24"/>
        </w:rPr>
        <w:t xml:space="preserve">     Тактическая подготовка</w:t>
      </w:r>
      <w:r w:rsidRPr="004C57C8">
        <w:rPr>
          <w:rFonts w:ascii="Times New Roman" w:hAnsi="Times New Roman"/>
          <w:sz w:val="24"/>
          <w:szCs w:val="24"/>
        </w:rPr>
        <w:t> (24 часа)</w:t>
      </w: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i/>
          <w:sz w:val="24"/>
          <w:szCs w:val="24"/>
        </w:rPr>
        <w:t xml:space="preserve">          Индивидуальные действия: </w:t>
      </w:r>
    </w:p>
    <w:p w:rsidR="004C57C8" w:rsidRPr="004C57C8" w:rsidRDefault="004C57C8" w:rsidP="004C57C8">
      <w:pPr>
        <w:widowControl w:val="0"/>
        <w:numPr>
          <w:ilvl w:val="0"/>
          <w:numId w:val="17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выбор места для выполнения нижней подачи.</w:t>
      </w:r>
    </w:p>
    <w:p w:rsidR="004C57C8" w:rsidRPr="004C57C8" w:rsidRDefault="004C57C8" w:rsidP="004C57C8">
      <w:pPr>
        <w:widowControl w:val="0"/>
        <w:numPr>
          <w:ilvl w:val="0"/>
          <w:numId w:val="17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выбор места для   второй передачи и в зоне 3.</w:t>
      </w: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i/>
          <w:sz w:val="24"/>
          <w:szCs w:val="24"/>
        </w:rPr>
        <w:t>        Групповые действия.</w:t>
      </w:r>
      <w:r w:rsidRPr="004C57C8">
        <w:rPr>
          <w:rFonts w:ascii="Times New Roman" w:hAnsi="Times New Roman"/>
          <w:sz w:val="24"/>
          <w:szCs w:val="24"/>
        </w:rPr>
        <w:t> </w:t>
      </w:r>
    </w:p>
    <w:p w:rsidR="004C57C8" w:rsidRPr="004C57C8" w:rsidRDefault="004C57C8" w:rsidP="004C57C8">
      <w:pPr>
        <w:widowControl w:val="0"/>
        <w:numPr>
          <w:ilvl w:val="0"/>
          <w:numId w:val="17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Взаимодействие игроков передней линии: игрока зоны 4 с игроком зоны 3, игрока зоны 2 с игроком зоны 3 (при первой передаче). </w:t>
      </w:r>
    </w:p>
    <w:p w:rsidR="004C57C8" w:rsidRPr="004C57C8" w:rsidRDefault="004C57C8" w:rsidP="004C57C8">
      <w:pPr>
        <w:widowControl w:val="0"/>
        <w:numPr>
          <w:ilvl w:val="0"/>
          <w:numId w:val="17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Взаимодействие игроков зон 6, 5 и 1 с игроком зоны 3.</w:t>
      </w: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i/>
          <w:sz w:val="24"/>
          <w:szCs w:val="24"/>
        </w:rPr>
        <w:t xml:space="preserve">      Командные действия.</w:t>
      </w:r>
      <w:r w:rsidRPr="004C57C8">
        <w:rPr>
          <w:rFonts w:ascii="Times New Roman" w:hAnsi="Times New Roman"/>
          <w:sz w:val="24"/>
          <w:szCs w:val="24"/>
        </w:rPr>
        <w:t> </w:t>
      </w:r>
    </w:p>
    <w:p w:rsidR="004C57C8" w:rsidRPr="004C57C8" w:rsidRDefault="004C57C8" w:rsidP="004C57C8">
      <w:pPr>
        <w:widowControl w:val="0"/>
        <w:numPr>
          <w:ilvl w:val="0"/>
          <w:numId w:val="17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Прием нижней подачи и первая передача в зону 3, вторая передача игроку, к которому передающий обращен лицом.</w:t>
      </w: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i/>
          <w:sz w:val="24"/>
          <w:szCs w:val="24"/>
        </w:rPr>
        <w:t>      Тактика защиты.</w:t>
      </w:r>
      <w:r w:rsidRPr="004C57C8">
        <w:rPr>
          <w:rFonts w:ascii="Times New Roman" w:hAnsi="Times New Roman"/>
          <w:sz w:val="24"/>
          <w:szCs w:val="24"/>
        </w:rPr>
        <w:t> </w:t>
      </w:r>
    </w:p>
    <w:p w:rsidR="004C57C8" w:rsidRPr="004C57C8" w:rsidRDefault="004C57C8" w:rsidP="004C57C8">
      <w:pPr>
        <w:widowControl w:val="0"/>
        <w:numPr>
          <w:ilvl w:val="0"/>
          <w:numId w:val="18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Выбор места при приеме нижней подачи.</w:t>
      </w:r>
    </w:p>
    <w:p w:rsidR="004C57C8" w:rsidRPr="004C57C8" w:rsidRDefault="004C57C8" w:rsidP="004C57C8">
      <w:pPr>
        <w:widowControl w:val="0"/>
        <w:numPr>
          <w:ilvl w:val="0"/>
          <w:numId w:val="18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 Расположение игроков при приеме подачи, когда вторую передачу выполняет игрок зоны 3.</w:t>
      </w: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b/>
          <w:sz w:val="24"/>
          <w:szCs w:val="24"/>
        </w:rPr>
        <w:t xml:space="preserve">Участие </w:t>
      </w:r>
      <w:proofErr w:type="gramStart"/>
      <w:r w:rsidRPr="004C57C8">
        <w:rPr>
          <w:rFonts w:ascii="Times New Roman" w:hAnsi="Times New Roman"/>
          <w:b/>
          <w:sz w:val="24"/>
          <w:szCs w:val="24"/>
        </w:rPr>
        <w:t>соревнованиях</w:t>
      </w:r>
      <w:proofErr w:type="gramEnd"/>
      <w:r w:rsidRPr="004C57C8">
        <w:rPr>
          <w:rFonts w:ascii="Times New Roman" w:hAnsi="Times New Roman"/>
          <w:b/>
          <w:sz w:val="24"/>
          <w:szCs w:val="24"/>
        </w:rPr>
        <w:t xml:space="preserve"> по волейболу </w:t>
      </w:r>
      <w:r w:rsidRPr="004C57C8">
        <w:rPr>
          <w:rFonts w:ascii="Times New Roman" w:hAnsi="Times New Roman"/>
          <w:sz w:val="24"/>
          <w:szCs w:val="24"/>
        </w:rPr>
        <w:t>(8 часов).</w:t>
      </w:r>
    </w:p>
    <w:p w:rsidR="004C57C8" w:rsidRPr="004C57C8" w:rsidRDefault="004C57C8" w:rsidP="004C57C8">
      <w:pPr>
        <w:widowControl w:val="0"/>
        <w:numPr>
          <w:ilvl w:val="0"/>
          <w:numId w:val="20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Принять участие в соревнованиях с родителями, с соседними школами. </w:t>
      </w:r>
    </w:p>
    <w:p w:rsidR="004C57C8" w:rsidRPr="004C57C8" w:rsidRDefault="004C57C8" w:rsidP="004C57C8">
      <w:pPr>
        <w:widowControl w:val="0"/>
        <w:numPr>
          <w:ilvl w:val="0"/>
          <w:numId w:val="20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Организация и проведение соревнований. </w:t>
      </w:r>
    </w:p>
    <w:p w:rsidR="004C57C8" w:rsidRPr="004C57C8" w:rsidRDefault="004C57C8" w:rsidP="004C57C8">
      <w:pPr>
        <w:widowControl w:val="0"/>
        <w:numPr>
          <w:ilvl w:val="0"/>
          <w:numId w:val="20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Разбор проведенных игр. Устранение ошибок.</w:t>
      </w: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    </w:t>
      </w:r>
      <w:r w:rsidRPr="004C57C8">
        <w:rPr>
          <w:rFonts w:ascii="Times New Roman" w:hAnsi="Times New Roman"/>
          <w:b/>
          <w:sz w:val="24"/>
          <w:szCs w:val="24"/>
        </w:rPr>
        <w:t>Система, формы контроля уровня достижений, учащихся и критерии оценки</w:t>
      </w: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  Умения и навыки проверяются во время участия учащихся в соревнованиях, в организации и проведении судейства. Подведение итогов по технической и общефизической подготовке проводится 2 раза в год (декабрь, май), учащиеся выполняют контрольные нормативы.</w:t>
      </w: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4C57C8">
        <w:rPr>
          <w:rFonts w:ascii="Times New Roman" w:hAnsi="Times New Roman"/>
          <w:b/>
          <w:i/>
          <w:sz w:val="24"/>
          <w:szCs w:val="24"/>
        </w:rPr>
        <w:t>  </w:t>
      </w:r>
      <w:r w:rsidRPr="004C57C8">
        <w:rPr>
          <w:rFonts w:ascii="Times New Roman" w:hAnsi="Times New Roman"/>
          <w:b/>
          <w:sz w:val="24"/>
          <w:szCs w:val="24"/>
        </w:rPr>
        <w:t xml:space="preserve">Тестирование и контрольные нормативы </w:t>
      </w:r>
      <w:r w:rsidRPr="004C57C8">
        <w:rPr>
          <w:rFonts w:ascii="Times New Roman" w:hAnsi="Times New Roman"/>
          <w:sz w:val="24"/>
          <w:szCs w:val="24"/>
        </w:rPr>
        <w:t>(4 часа).</w:t>
      </w:r>
    </w:p>
    <w:p w:rsidR="004C57C8" w:rsidRPr="004C57C8" w:rsidRDefault="004C57C8" w:rsidP="004C57C8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Промежуточные и итоговые контрольные испытания, участие в </w:t>
      </w:r>
      <w:proofErr w:type="gramStart"/>
      <w:r w:rsidRPr="004C57C8">
        <w:rPr>
          <w:rFonts w:ascii="Times New Roman" w:hAnsi="Times New Roman"/>
          <w:sz w:val="24"/>
          <w:szCs w:val="24"/>
        </w:rPr>
        <w:t>учебных</w:t>
      </w:r>
      <w:proofErr w:type="gramEnd"/>
      <w:r w:rsidRPr="004C57C8">
        <w:rPr>
          <w:rFonts w:ascii="Times New Roman" w:hAnsi="Times New Roman"/>
          <w:sz w:val="24"/>
          <w:szCs w:val="24"/>
        </w:rPr>
        <w:t xml:space="preserve"> и контрольных           </w:t>
      </w:r>
    </w:p>
    <w:p w:rsidR="004C57C8" w:rsidRPr="004C57C8" w:rsidRDefault="004C57C8" w:rsidP="004C57C8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C57C8">
        <w:rPr>
          <w:rFonts w:ascii="Times New Roman" w:hAnsi="Times New Roman"/>
          <w:sz w:val="24"/>
          <w:szCs w:val="24"/>
        </w:rPr>
        <w:t>играх</w:t>
      </w:r>
      <w:proofErr w:type="gramEnd"/>
      <w:r w:rsidRPr="004C57C8">
        <w:rPr>
          <w:rFonts w:ascii="Times New Roman" w:hAnsi="Times New Roman"/>
          <w:sz w:val="24"/>
          <w:szCs w:val="24"/>
        </w:rPr>
        <w:t xml:space="preserve">. </w:t>
      </w: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C57C8" w:rsidRPr="004C57C8" w:rsidRDefault="004C57C8" w:rsidP="004C57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b/>
          <w:i/>
          <w:sz w:val="24"/>
          <w:szCs w:val="24"/>
        </w:rPr>
        <w:t>     </w:t>
      </w:r>
      <w:bookmarkStart w:id="9" w:name="Учебно-тематический_план_(1)"/>
      <w:bookmarkEnd w:id="9"/>
    </w:p>
    <w:p w:rsidR="004C57C8" w:rsidRPr="004C57C8" w:rsidRDefault="004C57C8" w:rsidP="004C57C8">
      <w:pPr>
        <w:pStyle w:val="3"/>
        <w:ind w:left="0" w:firstLine="720"/>
        <w:jc w:val="both"/>
        <w:rPr>
          <w:szCs w:val="24"/>
        </w:rPr>
      </w:pPr>
    </w:p>
    <w:p w:rsidR="004C57C8" w:rsidRPr="004C57C8" w:rsidRDefault="004C57C8" w:rsidP="004C57C8">
      <w:pPr>
        <w:pStyle w:val="3"/>
        <w:ind w:left="0" w:firstLine="720"/>
        <w:jc w:val="both"/>
        <w:rPr>
          <w:szCs w:val="24"/>
        </w:rPr>
      </w:pPr>
    </w:p>
    <w:p w:rsidR="004C57C8" w:rsidRPr="004C57C8" w:rsidRDefault="004C57C8" w:rsidP="004C57C8">
      <w:pPr>
        <w:pStyle w:val="3"/>
        <w:ind w:left="0" w:firstLine="720"/>
        <w:jc w:val="both"/>
        <w:rPr>
          <w:szCs w:val="24"/>
        </w:rPr>
      </w:pPr>
    </w:p>
    <w:p w:rsidR="004C57C8" w:rsidRPr="004C57C8" w:rsidRDefault="004C57C8" w:rsidP="004C57C8">
      <w:pPr>
        <w:pStyle w:val="3"/>
        <w:ind w:left="0" w:firstLine="720"/>
        <w:jc w:val="both"/>
        <w:rPr>
          <w:szCs w:val="24"/>
        </w:rPr>
      </w:pPr>
    </w:p>
    <w:p w:rsidR="004C57C8" w:rsidRPr="004C57C8" w:rsidRDefault="004C57C8" w:rsidP="004C57C8">
      <w:pPr>
        <w:pStyle w:val="3"/>
        <w:ind w:left="0" w:firstLine="720"/>
        <w:jc w:val="both"/>
        <w:rPr>
          <w:szCs w:val="24"/>
        </w:rPr>
      </w:pPr>
    </w:p>
    <w:p w:rsidR="004C57C8" w:rsidRPr="004C57C8" w:rsidRDefault="004C57C8" w:rsidP="004C57C8">
      <w:pPr>
        <w:pStyle w:val="3"/>
        <w:ind w:left="0" w:firstLine="720"/>
        <w:jc w:val="both"/>
        <w:rPr>
          <w:szCs w:val="24"/>
        </w:rPr>
      </w:pPr>
    </w:p>
    <w:p w:rsidR="004C57C8" w:rsidRPr="004C57C8" w:rsidRDefault="004C57C8" w:rsidP="004C57C8">
      <w:pPr>
        <w:pStyle w:val="3"/>
        <w:ind w:left="0" w:firstLine="720"/>
        <w:jc w:val="both"/>
        <w:rPr>
          <w:szCs w:val="24"/>
        </w:rPr>
      </w:pPr>
    </w:p>
    <w:p w:rsidR="004C57C8" w:rsidRPr="004C57C8" w:rsidRDefault="004C57C8" w:rsidP="004C57C8">
      <w:pPr>
        <w:pStyle w:val="3"/>
        <w:ind w:left="0" w:firstLine="720"/>
        <w:jc w:val="both"/>
        <w:rPr>
          <w:szCs w:val="24"/>
        </w:rPr>
      </w:pPr>
    </w:p>
    <w:p w:rsidR="004C57C8" w:rsidRPr="004C57C8" w:rsidRDefault="004C57C8" w:rsidP="004C57C8">
      <w:pPr>
        <w:pStyle w:val="3"/>
        <w:ind w:left="0" w:firstLine="720"/>
        <w:jc w:val="both"/>
        <w:rPr>
          <w:szCs w:val="24"/>
        </w:rPr>
      </w:pPr>
    </w:p>
    <w:p w:rsidR="004C57C8" w:rsidRPr="004C57C8" w:rsidRDefault="004C57C8" w:rsidP="004C57C8">
      <w:pPr>
        <w:pStyle w:val="3"/>
        <w:ind w:left="0" w:right="1250"/>
        <w:rPr>
          <w:szCs w:val="24"/>
        </w:rPr>
        <w:sectPr w:rsidR="004C57C8" w:rsidRPr="004C57C8" w:rsidSect="00401543">
          <w:pgSz w:w="11908" w:h="16848"/>
          <w:pgMar w:top="618" w:right="278" w:bottom="1463" w:left="1123" w:header="720" w:footer="720" w:gutter="0"/>
          <w:cols w:space="720"/>
          <w:docGrid w:linePitch="299"/>
        </w:sectPr>
      </w:pPr>
    </w:p>
    <w:p w:rsidR="004C57C8" w:rsidRPr="004C57C8" w:rsidRDefault="004C57C8" w:rsidP="004C57C8">
      <w:pPr>
        <w:pStyle w:val="3"/>
        <w:ind w:left="0"/>
        <w:rPr>
          <w:szCs w:val="24"/>
        </w:rPr>
      </w:pPr>
    </w:p>
    <w:p w:rsidR="004C57C8" w:rsidRPr="004C57C8" w:rsidRDefault="004C57C8" w:rsidP="004C57C8">
      <w:pPr>
        <w:pStyle w:val="3"/>
        <w:tabs>
          <w:tab w:val="left" w:pos="1980"/>
          <w:tab w:val="center" w:pos="4302"/>
        </w:tabs>
        <w:ind w:left="0" w:firstLine="340"/>
        <w:jc w:val="center"/>
        <w:rPr>
          <w:szCs w:val="24"/>
        </w:rPr>
      </w:pPr>
      <w:r w:rsidRPr="004C57C8">
        <w:rPr>
          <w:szCs w:val="24"/>
        </w:rPr>
        <w:t>Календарный учебный график</w:t>
      </w:r>
    </w:p>
    <w:p w:rsidR="004C57C8" w:rsidRPr="004C57C8" w:rsidRDefault="004C57C8" w:rsidP="004C57C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66" w:type="dxa"/>
        <w:tblLayout w:type="fixed"/>
        <w:tblLook w:val="04A0" w:firstRow="1" w:lastRow="0" w:firstColumn="1" w:lastColumn="0" w:noHBand="0" w:noVBand="1"/>
      </w:tblPr>
      <w:tblGrid>
        <w:gridCol w:w="661"/>
        <w:gridCol w:w="468"/>
        <w:gridCol w:w="567"/>
        <w:gridCol w:w="851"/>
        <w:gridCol w:w="1276"/>
        <w:gridCol w:w="1984"/>
        <w:gridCol w:w="3402"/>
        <w:gridCol w:w="2410"/>
        <w:gridCol w:w="672"/>
        <w:gridCol w:w="1429"/>
        <w:gridCol w:w="1046"/>
      </w:tblGrid>
      <w:tr w:rsidR="004C57C8" w:rsidRPr="004C57C8" w:rsidTr="00A5125B">
        <w:trPr>
          <w:trHeight w:val="1629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л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Pr="004C57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C57C8">
              <w:rPr>
                <w:rFonts w:ascii="Times New Roman" w:hAnsi="Times New Roman"/>
                <w:sz w:val="24"/>
                <w:szCs w:val="24"/>
              </w:rPr>
              <w:t xml:space="preserve"> д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р </w:t>
            </w:r>
            <w:proofErr w:type="spellStart"/>
            <w:proofErr w:type="gramStart"/>
            <w:r w:rsidRPr="004C57C8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4C57C8">
              <w:rPr>
                <w:rFonts w:ascii="Times New Roman" w:hAnsi="Times New Roman"/>
                <w:sz w:val="24"/>
                <w:szCs w:val="24"/>
              </w:rPr>
              <w:t xml:space="preserve"> 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е о н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C57C8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4C57C8">
              <w:rPr>
                <w:rFonts w:ascii="Times New Roman" w:hAnsi="Times New Roman"/>
                <w:sz w:val="24"/>
                <w:szCs w:val="24"/>
              </w:rPr>
              <w:t xml:space="preserve"> в и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я е 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занятий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Элементы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содержания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Требования </w:t>
            </w:r>
            <w:proofErr w:type="gramStart"/>
            <w:r w:rsidRPr="004C57C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уровню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подготовки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занятий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Правила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Размеры площадки. Основные ошибки. Техника безопасности.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Знать правила соревнований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Техника приема и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передача мяча.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 «пионербол»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Бег 30 м, </w:t>
            </w:r>
            <w:proofErr w:type="spellStart"/>
            <w:r w:rsidRPr="004C57C8">
              <w:rPr>
                <w:rFonts w:ascii="Times New Roman" w:hAnsi="Times New Roman"/>
                <w:sz w:val="24"/>
                <w:szCs w:val="24"/>
              </w:rPr>
              <w:t>многоскоки</w:t>
            </w:r>
            <w:proofErr w:type="spellEnd"/>
            <w:r w:rsidRPr="004C57C8">
              <w:rPr>
                <w:rFonts w:ascii="Times New Roman" w:hAnsi="Times New Roman"/>
                <w:sz w:val="24"/>
                <w:szCs w:val="24"/>
              </w:rPr>
              <w:t xml:space="preserve">. Стойка игрока. Перемещение в стойке. Передача двумя руками </w:t>
            </w:r>
            <w:proofErr w:type="gramStart"/>
            <w:r w:rsidRPr="004C57C8">
              <w:rPr>
                <w:rFonts w:ascii="Times New Roman" w:hAnsi="Times New Roman"/>
                <w:sz w:val="24"/>
                <w:szCs w:val="24"/>
              </w:rPr>
              <w:t>сверх</w:t>
            </w:r>
            <w:proofErr w:type="gramEnd"/>
            <w:r w:rsidRPr="004C57C8">
              <w:rPr>
                <w:rFonts w:ascii="Times New Roman" w:hAnsi="Times New Roman"/>
                <w:sz w:val="24"/>
                <w:szCs w:val="24"/>
              </w:rPr>
              <w:t xml:space="preserve"> у на месте. Эстафеты. Подвижные игры с элементами волейбола.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Стойка игрока.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Перемещение в сойке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Передача двумя руками </w:t>
            </w:r>
            <w:proofErr w:type="gramStart"/>
            <w:r w:rsidRPr="004C57C8">
              <w:rPr>
                <w:rFonts w:ascii="Times New Roman" w:hAnsi="Times New Roman"/>
                <w:sz w:val="24"/>
                <w:szCs w:val="24"/>
              </w:rPr>
              <w:t>сверх</w:t>
            </w:r>
            <w:proofErr w:type="gramEnd"/>
            <w:r w:rsidRPr="004C57C8">
              <w:rPr>
                <w:rFonts w:ascii="Times New Roman" w:hAnsi="Times New Roman"/>
                <w:sz w:val="24"/>
                <w:szCs w:val="24"/>
              </w:rPr>
              <w:t xml:space="preserve"> у на месте. Эстафеты. Подвижные игры с элементами волейбола.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Верхняя передача мяча в          парах с шагом.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Бег 30 м, </w:t>
            </w:r>
            <w:proofErr w:type="spellStart"/>
            <w:r w:rsidRPr="004C57C8">
              <w:rPr>
                <w:rFonts w:ascii="Times New Roman" w:hAnsi="Times New Roman"/>
                <w:sz w:val="24"/>
                <w:szCs w:val="24"/>
              </w:rPr>
              <w:t>многоскоки</w:t>
            </w:r>
            <w:proofErr w:type="spellEnd"/>
            <w:r w:rsidRPr="004C57C8">
              <w:rPr>
                <w:rFonts w:ascii="Times New Roman" w:hAnsi="Times New Roman"/>
                <w:sz w:val="24"/>
                <w:szCs w:val="24"/>
              </w:rPr>
              <w:t xml:space="preserve">. Стойка игрока. Перемещение в стойке. Передача двумя руками </w:t>
            </w:r>
            <w:proofErr w:type="gramStart"/>
            <w:r w:rsidRPr="004C57C8">
              <w:rPr>
                <w:rFonts w:ascii="Times New Roman" w:hAnsi="Times New Roman"/>
                <w:sz w:val="24"/>
                <w:szCs w:val="24"/>
              </w:rPr>
              <w:t>сверх</w:t>
            </w:r>
            <w:proofErr w:type="gramEnd"/>
            <w:r w:rsidRPr="004C57C8">
              <w:rPr>
                <w:rFonts w:ascii="Times New Roman" w:hAnsi="Times New Roman"/>
                <w:sz w:val="24"/>
                <w:szCs w:val="24"/>
              </w:rPr>
              <w:t xml:space="preserve"> у на месте. Эстафеты. Подвижные игры с элементами волейбола.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Учебно-тренировочное </w:t>
            </w: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Приём мяча двумя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руками снизу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Стойка игрока. Перемещение в стойке. Передача двумя руками </w:t>
            </w:r>
            <w:proofErr w:type="gramStart"/>
            <w:r w:rsidRPr="004C57C8">
              <w:rPr>
                <w:rFonts w:ascii="Times New Roman" w:hAnsi="Times New Roman"/>
                <w:sz w:val="24"/>
                <w:szCs w:val="24"/>
              </w:rPr>
              <w:t>сверх</w:t>
            </w:r>
            <w:proofErr w:type="gramEnd"/>
            <w:r w:rsidRPr="004C57C8">
              <w:rPr>
                <w:rFonts w:ascii="Times New Roman" w:hAnsi="Times New Roman"/>
                <w:sz w:val="24"/>
                <w:szCs w:val="24"/>
              </w:rPr>
              <w:t xml:space="preserve"> у на месте. Эстафеты. Подвижные игры с </w:t>
            </w: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элементами волейбола.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Верхняя передача мяча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 в   парах, тройках.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Разминка упражнения – специальные волейболиста.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Нижняя прямая подача и нижний прием мяча.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Разминка. Стойка игрока. Перемещение в стойке. Передача двумя руками сверху на месте.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Передачи в тройках. Игра по правилам.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Прямой нападающий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 удар. Учебная игра.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Разминка. Стойка игрока. Перемещение в стойке. Передача двумя руками сверху на месте. Игра.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Позиционное нападение. Учебная игра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Разминка. Стойка игрока. Перемещение в стойке. Передача в тройках.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Беседа 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Комбинации из передвижений и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 остановок игрока.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Разминка. ОРУ с набивными мячами. Передача двумя руками сверху на месте. Игра.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Учебная игра.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Разминка. ОФП Развитие прыгучести. Передача двумя руками сверху на месте. Игра.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Учебная игра.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Разминка. Верхняя прямая подача. Передача двумя руками сверху на месте. Игра.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  <w:p w:rsidR="004C57C8" w:rsidRPr="004C57C8" w:rsidRDefault="004C57C8" w:rsidP="004C57C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Учебная игра.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Разминка. Прием мяча снизу. Передача двумя руками сверху на месте. Игра.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Учебная игра.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ОРУ, ОФП на развитие силы рук с набивными мячами. Передача двумя руками сверху на месте. Игра.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Учебная игра.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ОФП на развитие брюшного пресса.  Упражнения для ног Стойка игрока.  Передача двумя руками сверху на месте.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. Нападение через 3-ю зону. Учебная игра.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Разминка.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. Нападение через 3-ю зону. Учебная игра.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Упражнения с </w:t>
            </w:r>
            <w:proofErr w:type="gramStart"/>
            <w:r w:rsidRPr="004C57C8">
              <w:rPr>
                <w:rFonts w:ascii="Times New Roman" w:hAnsi="Times New Roman"/>
                <w:sz w:val="24"/>
                <w:szCs w:val="24"/>
              </w:rPr>
              <w:t>набивными</w:t>
            </w:r>
            <w:proofErr w:type="gramEnd"/>
            <w:r w:rsidRPr="004C57C8">
              <w:rPr>
                <w:rFonts w:ascii="Times New Roman" w:hAnsi="Times New Roman"/>
                <w:sz w:val="24"/>
                <w:szCs w:val="24"/>
              </w:rPr>
              <w:t xml:space="preserve"> мяча. Верхняя подача Передача двумя руками сверху на месте. Игра 6х6.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. Нападение </w:t>
            </w: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через 3-ю зону. Учебная игра.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координации.  </w:t>
            </w: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Челночный бег 6х9 м. Передача двумя руками сверху на месте. Игра без подач.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выполнять </w:t>
            </w: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Беседа 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Опрос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. Нападение через 3-ю зону. Учебная игра.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ОФП на развитие </w:t>
            </w:r>
            <w:proofErr w:type="spellStart"/>
            <w:r w:rsidRPr="004C57C8">
              <w:rPr>
                <w:rFonts w:ascii="Times New Roman" w:hAnsi="Times New Roman"/>
                <w:sz w:val="24"/>
                <w:szCs w:val="24"/>
              </w:rPr>
              <w:t>скоростн</w:t>
            </w:r>
            <w:proofErr w:type="gramStart"/>
            <w:r w:rsidRPr="004C57C8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4C57C8">
              <w:rPr>
                <w:rFonts w:ascii="Times New Roman" w:hAnsi="Times New Roman"/>
                <w:sz w:val="24"/>
                <w:szCs w:val="24"/>
              </w:rPr>
              <w:t>–</w:t>
            </w:r>
            <w:proofErr w:type="gramEnd"/>
            <w:r w:rsidRPr="004C57C8">
              <w:rPr>
                <w:rFonts w:ascii="Times New Roman" w:hAnsi="Times New Roman"/>
                <w:sz w:val="24"/>
                <w:szCs w:val="24"/>
              </w:rPr>
              <w:t xml:space="preserve"> силовых качеств.  Перемещение в стойке. Передача двумя руками сверху, снизу.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. Нападение через 3-ю зону. Учебная игра.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Разминка.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 «Мяч через сетку»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 по основным правилам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Атакующий удар. Действия пасующего. Эстафеты. Игра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 в волейбол по основным правилам с привлечением учащихся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 к судейству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Развитие прыгучести, прыжки на скакалке, упражнения с гимнастической скамейкой. Тактика Нападения.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Повторный инструктаж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 по технике безопасности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Атакующий удар. Блокировка. ОФП. Игра по правилам; действия игроков передней линии.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666666"/>
                <w:sz w:val="24"/>
                <w:szCs w:val="24"/>
              </w:rPr>
              <w:t>24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</w:t>
            </w: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Двусторонняя игра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Упражнения на укрепление кистей рук Броски и ловля </w:t>
            </w: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набивных мячей. Игра по правилам 6х6.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выполнять технические </w:t>
            </w: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Беседа 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Техника приема и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 передача мяча.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Разминка.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Беседа 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Техника приема и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 передача мяча.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Разминка. </w:t>
            </w:r>
            <w:proofErr w:type="gramStart"/>
            <w:r w:rsidRPr="004C57C8">
              <w:rPr>
                <w:rFonts w:ascii="Times New Roman" w:hAnsi="Times New Roman"/>
                <w:sz w:val="24"/>
                <w:szCs w:val="24"/>
              </w:rPr>
              <w:t>Специальные</w:t>
            </w:r>
            <w:proofErr w:type="gramEnd"/>
            <w:r w:rsidRPr="004C57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57C8">
              <w:rPr>
                <w:rFonts w:ascii="Times New Roman" w:hAnsi="Times New Roman"/>
                <w:sz w:val="24"/>
                <w:szCs w:val="24"/>
              </w:rPr>
              <w:t>упражнния</w:t>
            </w:r>
            <w:proofErr w:type="spellEnd"/>
            <w:r w:rsidRPr="004C57C8">
              <w:rPr>
                <w:rFonts w:ascii="Times New Roman" w:hAnsi="Times New Roman"/>
                <w:sz w:val="24"/>
                <w:szCs w:val="24"/>
              </w:rPr>
              <w:t>, Нападающий удар. Блокирование. Игра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Беседа 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Стойка игрока.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Перемещение в сойке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Соревнования со сборными   классов.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Беседа 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Стойка игрока.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Перемещение в сойке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ОФП. Эстафеты. Индивидуальные действия в защите. Игра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Беседа 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Верхняя передача мяча в          парах с шагом.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Разминка.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</w:t>
            </w: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Верхняя передача мяча в          парах с </w:t>
            </w: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шагом.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Новогодний турнир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Игра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Приём мяча двумя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руками снизу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Разминка.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Приём мяча двумя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руками снизу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Разминка.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Верхняя передача мяча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 в   парах, тройках.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Подтягивание, челночный бег 4х10.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Круговая тренировка. Нападающий удар с переводом.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Верхняя передача мяча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 в   парах, тройках.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Чередование подач с различной траекторией и скоростью полета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Нижняя прямая подача и нижний прием мяча.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Учебная двухсторонняя игра.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Нижняя прямая подача и нижний прием мяча.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Подачи. Комбинации в игре. Тактические действия при выполнении подач Игра.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Прямой нападающий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 удар. Учебная игра.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Разминка.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38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Прямой нападающий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 удар. Учебная игра.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Прием мяча после подач, прием после нападающего удара. Эстафеты.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39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Позиционное нападение. Учебная игра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Разминка.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Беседа 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40.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Позиционное нападение. Учебная игра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Передачи в различные зоны площадки. Тактика при передачах. Тактика нападения Игра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41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Позиционное нападение. Учебная игра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Разминка.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Комбинации из передвижений и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 остановок игрока.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Развитие координации. Челночный бег. </w:t>
            </w:r>
            <w:proofErr w:type="spellStart"/>
            <w:r w:rsidRPr="004C57C8">
              <w:rPr>
                <w:rFonts w:ascii="Times New Roman" w:hAnsi="Times New Roman"/>
                <w:sz w:val="24"/>
                <w:szCs w:val="24"/>
              </w:rPr>
              <w:t>Многоскоки</w:t>
            </w:r>
            <w:proofErr w:type="spellEnd"/>
            <w:r w:rsidRPr="004C57C8">
              <w:rPr>
                <w:rFonts w:ascii="Times New Roman" w:hAnsi="Times New Roman"/>
                <w:sz w:val="24"/>
                <w:szCs w:val="24"/>
              </w:rPr>
              <w:t>. Двухсторонняя игра.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Комбинации из </w:t>
            </w: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передвижений и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 остановок игрока.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Разминка. Стойка игрока. </w:t>
            </w: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Перемещение в стойке. Передача двумя руками сверху на месте. Игра без подач.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выполнять </w:t>
            </w: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Комбинации из передвижений и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 остановок игрока.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Комбинированные упражнения: подача-передача-нападающий удар. Игра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Соревнование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45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Комбинации из передвижений и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 остановок игрока.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Разминка.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4C57C8" w:rsidRPr="004C57C8" w:rsidTr="00A5125B">
        <w:trPr>
          <w:trHeight w:val="200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46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Верхняя подача мяча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Учебно-тренировочная игра 6х6.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47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Верхняя подача мяча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Разминка.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Беседа 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48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Верхняя подача мяча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Отборочный турнир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49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</w:t>
            </w: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Нижняя подача мяча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Разминка. Эстафеты с передачами и нападающими </w:t>
            </w: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ударам. Тактика нападения.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выполнять технические </w:t>
            </w: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Верхняя подача мяча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Разновидности подач. ОФП. Челночный бег.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 по правилам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51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Верхняя подача мяча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Круговая тренировка. Игра по правилам. Тактика защиты.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Беседа 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Двухсторонняя игра с элементами волейбола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Разминка. Стойка игрока. Перемещение в стойке. Передача двумя руками сверху на месте. Игра по правилам 6х6.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53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Двухсторонняя игра с элементами волейбола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Упражнения для укрепления рук. Отжимание.  Разновидности подач. Игра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54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Двухсторонняя игра с элементами волейбола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Разминка. Стойки, перемещения. Прием после нападения Действия игроков в защите.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55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</w:t>
            </w: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Верхняя подача, нижний прием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Соревнования среди школ города.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Верхняя подача, нижний прием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Разминка.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Соревнование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57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Верхняя подача, нижний прием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Разминка.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Нападающий удар,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нижний прием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Нападающий удар после встречной передачи. Игра 6х6.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Беседа 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59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Нападающий удар,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нижний прием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Прямой нападающий удар из зон 2.4. Упражнения на координацию. Игра.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Соревнование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60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Нападающий удар,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нижний прием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Разминка.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61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Прямой нападающий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 удар. Учебная игра.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Прямой нападающий удар из зоны 3. Блокирование. Игра.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62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Учебно-тренировочное занятие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Прямой </w:t>
            </w: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нападающий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 удар. Учебная игра.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Разминка. Стойка игрока. </w:t>
            </w: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Перемещение в стойке. Передача двумя руками сверху на месте. Игра без подач.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выполнять </w:t>
            </w: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Верхняя передача мяча в          парах с шагом.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Разминка.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rPr>
          <w:trHeight w:val="1059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64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Верхняя передача мяча в          парах с шагом.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Выполнение контрольных нормативов по ОФП.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Соревнование в группах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Выполнение контрольных специальных упражнений волейболиста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66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Соревнование в группах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Закрепление технических и тактических приемов в игре.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7C8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7C8">
              <w:rPr>
                <w:rFonts w:ascii="Times New Roman" w:hAnsi="Times New Roman"/>
                <w:b/>
                <w:sz w:val="24"/>
                <w:szCs w:val="24"/>
              </w:rPr>
              <w:t>Соревнование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67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Соревнование в группах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Эстафеты, подвижные игры с элементами волейбола.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C57C8" w:rsidRPr="004C57C8" w:rsidTr="00A5125B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68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15:00-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16:30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4C57C8" w:rsidRPr="004C57C8" w:rsidRDefault="004C57C8" w:rsidP="004C57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Учебно-трениров</w:t>
            </w: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очное занятие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Соревнование. Итоговое занятие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Подведение итогов. Двухсторонняя игра.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МБОУ СШ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№8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Зачет, соревнование</w:t>
            </w:r>
          </w:p>
        </w:tc>
      </w:tr>
      <w:tr w:rsidR="004C57C8" w:rsidRPr="004C57C8" w:rsidTr="00A5125B">
        <w:trPr>
          <w:trHeight w:val="452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136ч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C57C8" w:rsidRPr="004C57C8" w:rsidRDefault="004C57C8" w:rsidP="004C57C8">
      <w:pPr>
        <w:pStyle w:val="a6"/>
        <w:ind w:left="0" w:firstLine="340"/>
        <w:rPr>
          <w:b/>
          <w:szCs w:val="24"/>
        </w:rPr>
      </w:pPr>
    </w:p>
    <w:p w:rsidR="004C57C8" w:rsidRPr="004C57C8" w:rsidRDefault="004C57C8" w:rsidP="004C57C8">
      <w:pPr>
        <w:pStyle w:val="3"/>
        <w:ind w:left="0" w:firstLine="340"/>
        <w:rPr>
          <w:szCs w:val="24"/>
        </w:rPr>
      </w:pPr>
      <w:bookmarkStart w:id="10" w:name="Информационное_обеспечение_программы_Лит"/>
      <w:bookmarkEnd w:id="10"/>
    </w:p>
    <w:p w:rsidR="004C57C8" w:rsidRPr="004C57C8" w:rsidRDefault="004C57C8" w:rsidP="004C57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C57C8">
        <w:rPr>
          <w:rFonts w:ascii="Times New Roman" w:hAnsi="Times New Roman"/>
          <w:b/>
          <w:sz w:val="24"/>
          <w:szCs w:val="24"/>
        </w:rPr>
        <w:t>Методики для выявления и развития детей с выдающимися способностями:</w:t>
      </w:r>
    </w:p>
    <w:p w:rsidR="004C57C8" w:rsidRPr="004C57C8" w:rsidRDefault="004C57C8" w:rsidP="004C57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Анкета «Как распознать одаренность» (Л.Г. Кузнецова, Л.П. </w:t>
      </w:r>
      <w:proofErr w:type="spellStart"/>
      <w:r w:rsidRPr="004C57C8">
        <w:rPr>
          <w:rFonts w:ascii="Times New Roman" w:hAnsi="Times New Roman"/>
          <w:sz w:val="24"/>
          <w:szCs w:val="24"/>
        </w:rPr>
        <w:t>Сверч</w:t>
      </w:r>
      <w:proofErr w:type="spellEnd"/>
      <w:r w:rsidRPr="004C57C8">
        <w:rPr>
          <w:rFonts w:ascii="Times New Roman" w:hAnsi="Times New Roman"/>
          <w:sz w:val="24"/>
          <w:szCs w:val="24"/>
        </w:rPr>
        <w:t>).</w:t>
      </w:r>
    </w:p>
    <w:p w:rsidR="004C57C8" w:rsidRPr="004C57C8" w:rsidRDefault="004C57C8" w:rsidP="004C57C8">
      <w:pPr>
        <w:pStyle w:val="3"/>
        <w:ind w:left="0" w:firstLine="340"/>
        <w:jc w:val="both"/>
        <w:rPr>
          <w:szCs w:val="24"/>
        </w:rPr>
      </w:pPr>
    </w:p>
    <w:p w:rsidR="004C57C8" w:rsidRPr="004C57C8" w:rsidRDefault="004C57C8" w:rsidP="004C57C8">
      <w:pPr>
        <w:pStyle w:val="3"/>
        <w:ind w:left="-283" w:right="2585" w:firstLine="340"/>
        <w:rPr>
          <w:szCs w:val="24"/>
        </w:rPr>
      </w:pPr>
    </w:p>
    <w:p w:rsidR="004C57C8" w:rsidRPr="004C57C8" w:rsidRDefault="004C57C8" w:rsidP="004C57C8">
      <w:pPr>
        <w:pStyle w:val="3"/>
        <w:ind w:left="-283" w:right="2585" w:firstLine="340"/>
        <w:rPr>
          <w:szCs w:val="24"/>
        </w:rPr>
      </w:pPr>
    </w:p>
    <w:p w:rsidR="004C57C8" w:rsidRPr="004C57C8" w:rsidRDefault="004C57C8" w:rsidP="004C57C8">
      <w:pPr>
        <w:pStyle w:val="3"/>
        <w:ind w:left="-283" w:right="2585" w:firstLine="340"/>
        <w:rPr>
          <w:szCs w:val="24"/>
        </w:rPr>
      </w:pPr>
    </w:p>
    <w:p w:rsidR="004C57C8" w:rsidRPr="004C57C8" w:rsidRDefault="004C57C8" w:rsidP="004C57C8">
      <w:pPr>
        <w:pStyle w:val="3"/>
        <w:ind w:left="-283" w:right="2585" w:firstLine="340"/>
        <w:rPr>
          <w:szCs w:val="24"/>
        </w:rPr>
      </w:pPr>
    </w:p>
    <w:p w:rsidR="004C57C8" w:rsidRPr="004C57C8" w:rsidRDefault="004C57C8" w:rsidP="004C57C8">
      <w:pPr>
        <w:pStyle w:val="3"/>
        <w:ind w:left="-283" w:right="2585" w:firstLine="340"/>
        <w:rPr>
          <w:szCs w:val="24"/>
        </w:rPr>
      </w:pPr>
    </w:p>
    <w:p w:rsidR="004C57C8" w:rsidRPr="004C57C8" w:rsidRDefault="004C57C8" w:rsidP="004C57C8">
      <w:pPr>
        <w:pStyle w:val="3"/>
        <w:ind w:left="-283" w:right="2585" w:firstLine="340"/>
        <w:rPr>
          <w:szCs w:val="24"/>
        </w:rPr>
      </w:pPr>
    </w:p>
    <w:p w:rsidR="004C57C8" w:rsidRPr="004C57C8" w:rsidRDefault="004C57C8" w:rsidP="004C57C8">
      <w:pPr>
        <w:pStyle w:val="3"/>
        <w:ind w:left="-283" w:right="2585" w:firstLine="340"/>
        <w:rPr>
          <w:szCs w:val="24"/>
        </w:rPr>
      </w:pPr>
    </w:p>
    <w:p w:rsidR="004C57C8" w:rsidRPr="004C57C8" w:rsidRDefault="004C57C8" w:rsidP="004C57C8">
      <w:pPr>
        <w:pStyle w:val="3"/>
        <w:ind w:left="-283" w:right="2585" w:firstLine="340"/>
        <w:rPr>
          <w:szCs w:val="24"/>
        </w:rPr>
      </w:pPr>
    </w:p>
    <w:p w:rsidR="004C57C8" w:rsidRPr="004C57C8" w:rsidRDefault="004C57C8" w:rsidP="004C57C8">
      <w:pPr>
        <w:pStyle w:val="3"/>
        <w:ind w:left="-283" w:right="2585" w:firstLine="340"/>
        <w:rPr>
          <w:szCs w:val="24"/>
        </w:rPr>
      </w:pPr>
    </w:p>
    <w:p w:rsidR="004C57C8" w:rsidRPr="004C57C8" w:rsidRDefault="004C57C8" w:rsidP="004C57C8">
      <w:pPr>
        <w:pStyle w:val="3"/>
        <w:ind w:left="-992" w:right="2585" w:firstLine="340"/>
        <w:rPr>
          <w:szCs w:val="24"/>
        </w:rPr>
      </w:pPr>
    </w:p>
    <w:p w:rsidR="004C57C8" w:rsidRPr="004C57C8" w:rsidRDefault="004C57C8" w:rsidP="004C57C8">
      <w:pPr>
        <w:pStyle w:val="3"/>
        <w:ind w:left="-992" w:right="2585" w:firstLine="340"/>
        <w:rPr>
          <w:szCs w:val="24"/>
        </w:rPr>
      </w:pPr>
    </w:p>
    <w:p w:rsidR="004C57C8" w:rsidRPr="004C57C8" w:rsidRDefault="004C57C8" w:rsidP="004C57C8">
      <w:pPr>
        <w:pStyle w:val="3"/>
        <w:ind w:left="-992" w:right="2585" w:firstLine="340"/>
        <w:rPr>
          <w:szCs w:val="24"/>
        </w:rPr>
      </w:pPr>
    </w:p>
    <w:p w:rsidR="004C57C8" w:rsidRPr="004C57C8" w:rsidRDefault="004C57C8" w:rsidP="004C57C8">
      <w:pPr>
        <w:pStyle w:val="3"/>
        <w:ind w:left="-283" w:right="2585" w:firstLine="340"/>
        <w:rPr>
          <w:szCs w:val="24"/>
        </w:rPr>
      </w:pPr>
    </w:p>
    <w:p w:rsidR="004C57C8" w:rsidRPr="004C57C8" w:rsidRDefault="004C57C8" w:rsidP="004C57C8">
      <w:pPr>
        <w:pStyle w:val="3"/>
        <w:ind w:left="-283" w:right="2585" w:firstLine="340"/>
        <w:rPr>
          <w:szCs w:val="24"/>
        </w:rPr>
      </w:pPr>
    </w:p>
    <w:p w:rsidR="004C57C8" w:rsidRPr="004C57C8" w:rsidRDefault="004C57C8" w:rsidP="004C57C8">
      <w:pPr>
        <w:pStyle w:val="3"/>
        <w:ind w:left="-283" w:right="2585" w:firstLine="340"/>
        <w:rPr>
          <w:szCs w:val="24"/>
        </w:rPr>
      </w:pPr>
    </w:p>
    <w:p w:rsidR="004C57C8" w:rsidRPr="004C57C8" w:rsidRDefault="004C57C8" w:rsidP="004C57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57C8" w:rsidRPr="004C57C8" w:rsidRDefault="004C57C8" w:rsidP="004C57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57C8" w:rsidRPr="004C57C8" w:rsidRDefault="004C57C8" w:rsidP="004C57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57C8" w:rsidRPr="004C57C8" w:rsidRDefault="004C57C8" w:rsidP="004C57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57C8" w:rsidRPr="004C57C8" w:rsidRDefault="004C57C8" w:rsidP="004C57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57C8" w:rsidRPr="004C57C8" w:rsidRDefault="004C57C8" w:rsidP="004C57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57C8" w:rsidRPr="004C57C8" w:rsidRDefault="004C57C8" w:rsidP="004C57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57C8" w:rsidRPr="004C57C8" w:rsidRDefault="004C57C8" w:rsidP="004C57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57C8" w:rsidRPr="004C57C8" w:rsidRDefault="004C57C8" w:rsidP="004C57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57C8" w:rsidRPr="004C57C8" w:rsidRDefault="004C57C8" w:rsidP="004C57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57C8" w:rsidRPr="004C57C8" w:rsidRDefault="004C57C8" w:rsidP="004C57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57C8" w:rsidRPr="004C57C8" w:rsidRDefault="004C57C8" w:rsidP="004C57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57C8" w:rsidRPr="004C57C8" w:rsidRDefault="004C57C8" w:rsidP="004C57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C57C8">
        <w:rPr>
          <w:rFonts w:ascii="Times New Roman" w:hAnsi="Times New Roman"/>
          <w:b/>
          <w:sz w:val="24"/>
          <w:szCs w:val="24"/>
        </w:rPr>
        <w:lastRenderedPageBreak/>
        <w:t>Методическое обеспечение образовательного процесса</w:t>
      </w:r>
    </w:p>
    <w:p w:rsidR="004C57C8" w:rsidRPr="004C57C8" w:rsidRDefault="004C57C8" w:rsidP="004C57C8">
      <w:pPr>
        <w:pStyle w:val="3"/>
        <w:ind w:left="-283" w:right="2585" w:firstLine="340"/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6"/>
        <w:gridCol w:w="2310"/>
        <w:gridCol w:w="2148"/>
        <w:gridCol w:w="2866"/>
        <w:gridCol w:w="3169"/>
        <w:gridCol w:w="3081"/>
      </w:tblGrid>
      <w:tr w:rsidR="004C57C8" w:rsidRPr="004C57C8" w:rsidTr="00A5125B">
        <w:trPr>
          <w:trHeight w:val="360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7C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7C8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7C8">
              <w:rPr>
                <w:rFonts w:ascii="Times New Roman" w:hAnsi="Times New Roman"/>
                <w:b/>
                <w:sz w:val="24"/>
                <w:szCs w:val="24"/>
              </w:rPr>
              <w:t>Форма занятий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7C8">
              <w:rPr>
                <w:rFonts w:ascii="Times New Roman" w:hAnsi="Times New Roman"/>
                <w:b/>
                <w:sz w:val="24"/>
                <w:szCs w:val="24"/>
              </w:rPr>
              <w:t>Методы и приёмы организации учебно-воспитательного процесса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7C8">
              <w:rPr>
                <w:rFonts w:ascii="Times New Roman" w:hAnsi="Times New Roman"/>
                <w:b/>
                <w:sz w:val="24"/>
                <w:szCs w:val="24"/>
              </w:rPr>
              <w:t>Дидактический материал, техническое оснащение занятий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7C8">
              <w:rPr>
                <w:rFonts w:ascii="Times New Roman" w:hAnsi="Times New Roman"/>
                <w:b/>
                <w:sz w:val="24"/>
                <w:szCs w:val="24"/>
              </w:rPr>
              <w:t xml:space="preserve">Формы 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b/>
                <w:sz w:val="24"/>
                <w:szCs w:val="24"/>
              </w:rPr>
              <w:t>подведения итогов</w:t>
            </w:r>
          </w:p>
        </w:tc>
      </w:tr>
      <w:tr w:rsidR="004C57C8" w:rsidRPr="004C57C8" w:rsidTr="00A5125B">
        <w:trPr>
          <w:trHeight w:val="2053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Общие основы волейбола. Техника безопасности и правила поведения в спортзале. Правила   игры, методика судейства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Групповая, индивидуальная, подгрупповая,</w:t>
            </w:r>
          </w:p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Словесный, объяснение, рассказ, беседа практические задания, объяснение нового </w:t>
            </w:r>
            <w:proofErr w:type="spellStart"/>
            <w:r w:rsidRPr="004C57C8">
              <w:rPr>
                <w:rFonts w:ascii="Times New Roman" w:hAnsi="Times New Roman"/>
                <w:sz w:val="24"/>
                <w:szCs w:val="24"/>
              </w:rPr>
              <w:t>материала</w:t>
            </w:r>
            <w:proofErr w:type="gramStart"/>
            <w:r w:rsidRPr="004C57C8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4C57C8">
              <w:rPr>
                <w:rFonts w:ascii="Times New Roman" w:hAnsi="Times New Roman"/>
                <w:sz w:val="24"/>
                <w:szCs w:val="24"/>
              </w:rPr>
              <w:t>онспекты</w:t>
            </w:r>
            <w:proofErr w:type="spellEnd"/>
            <w:r w:rsidRPr="004C57C8">
              <w:rPr>
                <w:rFonts w:ascii="Times New Roman" w:hAnsi="Times New Roman"/>
                <w:sz w:val="24"/>
                <w:szCs w:val="24"/>
              </w:rPr>
              <w:t xml:space="preserve"> занятий для педагога</w:t>
            </w:r>
          </w:p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tabs>
                <w:tab w:val="left" w:pos="630"/>
                <w:tab w:val="left" w:pos="44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Специальная литература, справочные материалы, картинки, плакаты. Правила судейства в волейболе.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Вводный, 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положение о соревнованиях по волейболу.</w:t>
            </w:r>
          </w:p>
        </w:tc>
      </w:tr>
      <w:tr w:rsidR="004C57C8" w:rsidRPr="004C57C8" w:rsidTr="00A5125B">
        <w:trPr>
          <w:trHeight w:val="360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Общефизическая подготовка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волейболиста.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Индивидуальная, групповая, подгрупповая,</w:t>
            </w:r>
          </w:p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поточная, фронтальная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 Словесный, </w:t>
            </w:r>
          </w:p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наглядный показ, 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упражнения в парах, тренировки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tabs>
                <w:tab w:val="left" w:pos="630"/>
                <w:tab w:val="left" w:pos="44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Таблицы, схемы, карточки, мячи на каждого обучающего.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Тестирование, </w:t>
            </w:r>
          </w:p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карточки судьи, протоколы</w:t>
            </w:r>
          </w:p>
        </w:tc>
      </w:tr>
      <w:tr w:rsidR="004C57C8" w:rsidRPr="004C57C8" w:rsidTr="00A5125B">
        <w:trPr>
          <w:trHeight w:val="1754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Специальная подготовка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Индивидуальная, </w:t>
            </w:r>
          </w:p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C57C8">
              <w:rPr>
                <w:rFonts w:ascii="Times New Roman" w:hAnsi="Times New Roman"/>
                <w:sz w:val="24"/>
                <w:szCs w:val="24"/>
              </w:rPr>
              <w:t>групповая</w:t>
            </w:r>
            <w:proofErr w:type="gramEnd"/>
            <w:r w:rsidRPr="004C57C8">
              <w:rPr>
                <w:rFonts w:ascii="Times New Roman" w:hAnsi="Times New Roman"/>
                <w:sz w:val="24"/>
                <w:szCs w:val="24"/>
              </w:rPr>
              <w:t>, подгрупповая, фронтальная, коллективно-групповая, в парах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Словесный, объяснение нового материала, рассказ, практические занятия, упражнения в парах, тренировки, наглядный показ педагогом. 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tabs>
                <w:tab w:val="left" w:pos="630"/>
                <w:tab w:val="left" w:pos="44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Литература, схемы,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справочные материалы, карточки, плакаты, мячи на каждого обучающего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Зачет, тестирование, учебная игра,</w:t>
            </w:r>
          </w:p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промежуточный тест.</w:t>
            </w:r>
          </w:p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7C8" w:rsidRPr="004C57C8" w:rsidTr="00A5125B">
        <w:trPr>
          <w:trHeight w:val="360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Техническая подготовка </w:t>
            </w:r>
            <w:r w:rsidRPr="004C57C8">
              <w:rPr>
                <w:rFonts w:ascii="Times New Roman" w:hAnsi="Times New Roman"/>
                <w:i/>
                <w:sz w:val="24"/>
                <w:szCs w:val="24"/>
              </w:rPr>
              <w:t>волейболиста.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C57C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Pr="004C57C8">
              <w:rPr>
                <w:rFonts w:ascii="Times New Roman" w:hAnsi="Times New Roman"/>
                <w:sz w:val="24"/>
                <w:szCs w:val="24"/>
              </w:rPr>
              <w:t>, индивидуально – фронтальный, групповая, подгрупповая, коллективно-групповая, в парах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Словесный, объяснение</w:t>
            </w:r>
            <w:proofErr w:type="gramStart"/>
            <w:r w:rsidRPr="004C57C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C57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4C57C8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4C57C8">
              <w:rPr>
                <w:rFonts w:ascii="Times New Roman" w:hAnsi="Times New Roman"/>
                <w:sz w:val="24"/>
                <w:szCs w:val="24"/>
              </w:rPr>
              <w:t xml:space="preserve">еседа, практические занятия, упражнения в парах, тренировки, наглядный показ педагогом. </w:t>
            </w:r>
          </w:p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 Учебная игра.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tabs>
                <w:tab w:val="left" w:pos="630"/>
                <w:tab w:val="left" w:pos="44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Дидактические карточки, плакаты, мячи на каждого обучающего</w:t>
            </w:r>
          </w:p>
          <w:p w:rsidR="004C57C8" w:rsidRPr="004C57C8" w:rsidRDefault="004C57C8" w:rsidP="004C57C8">
            <w:pPr>
              <w:tabs>
                <w:tab w:val="left" w:pos="195"/>
              </w:tabs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Зачет, тестирование, учебная игра, промежуточный тест,</w:t>
            </w:r>
          </w:p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соревнование </w:t>
            </w:r>
          </w:p>
        </w:tc>
      </w:tr>
      <w:tr w:rsidR="004C57C8" w:rsidRPr="004C57C8" w:rsidTr="00A5125B">
        <w:trPr>
          <w:trHeight w:val="360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Игровая подготовка</w:t>
            </w:r>
          </w:p>
          <w:p w:rsidR="004C57C8" w:rsidRPr="004C57C8" w:rsidRDefault="004C57C8" w:rsidP="004C5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Групповая, подгрупповая, коллективно-групповая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Практические занятия, упражнения в парах, тренировки, Учебная игра.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Дидактические карточки, плакаты, мячи на каждого обучающего, видеозаписи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 xml:space="preserve">Учебная игра, </w:t>
            </w:r>
          </w:p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промежуточный отбор,</w:t>
            </w:r>
          </w:p>
          <w:p w:rsidR="004C57C8" w:rsidRPr="004C57C8" w:rsidRDefault="004C57C8" w:rsidP="004C57C8">
            <w:pPr>
              <w:tabs>
                <w:tab w:val="left" w:pos="44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7C8">
              <w:rPr>
                <w:rFonts w:ascii="Times New Roman" w:hAnsi="Times New Roman"/>
                <w:sz w:val="24"/>
                <w:szCs w:val="24"/>
              </w:rPr>
              <w:t>соревнование</w:t>
            </w:r>
          </w:p>
        </w:tc>
      </w:tr>
    </w:tbl>
    <w:p w:rsidR="004C57C8" w:rsidRPr="004C57C8" w:rsidRDefault="004C57C8" w:rsidP="004C57C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C57C8" w:rsidRPr="004C57C8" w:rsidRDefault="004C57C8" w:rsidP="004C57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4C57C8" w:rsidRPr="004C57C8" w:rsidSect="001617C3">
          <w:pgSz w:w="16848" w:h="11908" w:orient="landscape"/>
          <w:pgMar w:top="1123" w:right="618" w:bottom="278" w:left="1463" w:header="720" w:footer="720" w:gutter="0"/>
          <w:cols w:space="720"/>
          <w:docGrid w:linePitch="299"/>
        </w:sectPr>
      </w:pPr>
    </w:p>
    <w:p w:rsidR="004C57C8" w:rsidRPr="004C57C8" w:rsidRDefault="004C57C8" w:rsidP="004C57C8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4C57C8">
        <w:rPr>
          <w:rFonts w:ascii="Times New Roman" w:hAnsi="Times New Roman"/>
          <w:b/>
          <w:sz w:val="24"/>
          <w:szCs w:val="24"/>
        </w:rPr>
        <w:lastRenderedPageBreak/>
        <w:t>Методическое обеспечение программы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Подготовка юного волейболиста осуществляется путем обучения и тренировки, которые являются единым педагогическим процессом, направленным на формирование и закрепление определенных навыков, на достижение оптимального уровня физического развития. Успешное осуществление учебно-тренировочного процесса возможно при соблюдении принципа единства всех сторон подготовки, а именно, общефизической, специальной физической, технической, тактической и морально-волевой.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Успешное решение учебно-тренировочных задач возможно при использовании двух групп методов: общепедагогических и спортивных.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Общепедагогические или дидактические методы включают метод наглядности, систематичности, доступности, индивидуализации обучения при единстве требований, метод опережающего развития физических качеств по отношению к технической подготовке, метод раннего освоения сложных элементов, метод соразмерности, т.е. оптимального и сбалансированного развития физических качеств.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Спортивные методы включаются: метод непрерывности и цикличности учебно-тренировочного процесса; метод максимальности и постепенности повышения требований; метод волнообразности динамики тренировочных нагрузок; метод моделирования соревновательной деятельности в тренировочном процессе.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Теоретический материал обычно дается в начале занятия. Новую тему, то или иное задание необходимо объяснять просто и доходчиво, обязательно закрепляя объяснения показом наглядного материала и показом приемов работы.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Практические занятия – основная форма работы с детьми, где умения закрепляются, в ходе повторения – совершенствуются и формируются навыки. Приобретенные умения и навыки используются воспитанниками в соревновательной деятельности в зависимости от сложившихся и меняющихся условий.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Постановка задач, выбор средств и методов обучения едины по отношению ко всем занимающимся при условии соблюдения требований индивидуального подхода и глубокого изучения особенностей каждого занимающегося. Особо внимательно выявлять индивидуальные особенности </w:t>
      </w:r>
      <w:proofErr w:type="gramStart"/>
      <w:r w:rsidRPr="004C57C8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C57C8">
        <w:rPr>
          <w:rFonts w:ascii="Times New Roman" w:hAnsi="Times New Roman"/>
          <w:sz w:val="24"/>
          <w:szCs w:val="24"/>
        </w:rPr>
        <w:t xml:space="preserve"> необходимо при обучении технике и тактике игры, предъявляя при этом одинаковые требования в плане овладения основой структурой технического и тактического приема.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В ходе учебно-тренировочного занятия осуществляется работа сразу по нескольким видам подготовки. Занятие включает обязательно общую физическую подготовку, так же специальную физическую подготовку. На занятие может быть осуществлена работа по технической, тактической и морально-волевой подготовке юных спортсменов.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Разносторонняя физическая подготовка проводится на протяжении всего учебно-тренировочного процесса. Все упражнения делятся на общеразвивающие, подготовительные, подводящие и основные. Общеразвивающие и подготовительные упражнения направлены преимущественно на развитие функциональных особенностей организма, а подводящие и основные – на формирование технических навыков и тактических умений.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В процессе обучения техническим приемам используется сочетание метода целостного разучивания и разучивания по частям. Вначале технический прием изучают в целом, затем переходят к составным частям и заключение снова возвращаются к выполнению действия в целом. В процессе совершенствования техники происходит формирование тактических умений.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Распределение времени на все разделы работы осуществляется в соответствии с задачами каждого тренировочного занятия, в соответствии с этим происходит распределение учебного времени по видам подготовки при разработке текущего планирования.</w:t>
      </w:r>
    </w:p>
    <w:p w:rsidR="004C57C8" w:rsidRPr="004C57C8" w:rsidRDefault="004C57C8" w:rsidP="004C57C8">
      <w:pPr>
        <w:pStyle w:val="3"/>
        <w:ind w:left="0" w:firstLine="720"/>
        <w:rPr>
          <w:szCs w:val="24"/>
        </w:rPr>
      </w:pPr>
    </w:p>
    <w:p w:rsidR="004C57C8" w:rsidRPr="004C57C8" w:rsidRDefault="004C57C8" w:rsidP="004C57C8">
      <w:pPr>
        <w:spacing w:after="0" w:line="240" w:lineRule="auto"/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C57C8">
        <w:rPr>
          <w:rFonts w:ascii="Times New Roman" w:hAnsi="Times New Roman"/>
          <w:b/>
          <w:sz w:val="24"/>
          <w:szCs w:val="24"/>
        </w:rPr>
        <w:lastRenderedPageBreak/>
        <w:t>Методы организации и проведения образовательного процесса: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b/>
          <w:i/>
          <w:sz w:val="24"/>
          <w:szCs w:val="24"/>
        </w:rPr>
      </w:pPr>
      <w:r w:rsidRPr="004C57C8">
        <w:rPr>
          <w:rFonts w:ascii="Times New Roman" w:hAnsi="Times New Roman"/>
          <w:b/>
          <w:i/>
          <w:sz w:val="24"/>
          <w:szCs w:val="24"/>
        </w:rPr>
        <w:t>Словесные методы: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•</w:t>
      </w:r>
      <w:r w:rsidRPr="004C57C8">
        <w:rPr>
          <w:rFonts w:ascii="Times New Roman" w:hAnsi="Times New Roman"/>
          <w:sz w:val="24"/>
          <w:szCs w:val="24"/>
        </w:rPr>
        <w:tab/>
        <w:t>Описание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•</w:t>
      </w:r>
      <w:r w:rsidRPr="004C57C8">
        <w:rPr>
          <w:rFonts w:ascii="Times New Roman" w:hAnsi="Times New Roman"/>
          <w:sz w:val="24"/>
          <w:szCs w:val="24"/>
        </w:rPr>
        <w:tab/>
        <w:t>Объяснение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•</w:t>
      </w:r>
      <w:r w:rsidRPr="004C57C8">
        <w:rPr>
          <w:rFonts w:ascii="Times New Roman" w:hAnsi="Times New Roman"/>
          <w:sz w:val="24"/>
          <w:szCs w:val="24"/>
        </w:rPr>
        <w:tab/>
        <w:t>Рассказ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•</w:t>
      </w:r>
      <w:r w:rsidRPr="004C57C8">
        <w:rPr>
          <w:rFonts w:ascii="Times New Roman" w:hAnsi="Times New Roman"/>
          <w:sz w:val="24"/>
          <w:szCs w:val="24"/>
        </w:rPr>
        <w:tab/>
        <w:t>Разбор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•</w:t>
      </w:r>
      <w:r w:rsidRPr="004C57C8">
        <w:rPr>
          <w:rFonts w:ascii="Times New Roman" w:hAnsi="Times New Roman"/>
          <w:sz w:val="24"/>
          <w:szCs w:val="24"/>
        </w:rPr>
        <w:tab/>
        <w:t>Указание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•</w:t>
      </w:r>
      <w:r w:rsidRPr="004C57C8">
        <w:rPr>
          <w:rFonts w:ascii="Times New Roman" w:hAnsi="Times New Roman"/>
          <w:sz w:val="24"/>
          <w:szCs w:val="24"/>
        </w:rPr>
        <w:tab/>
        <w:t>Команды и распоряжения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•</w:t>
      </w:r>
      <w:r w:rsidRPr="004C57C8">
        <w:rPr>
          <w:rFonts w:ascii="Times New Roman" w:hAnsi="Times New Roman"/>
          <w:sz w:val="24"/>
          <w:szCs w:val="24"/>
        </w:rPr>
        <w:tab/>
        <w:t>Подсчёт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b/>
          <w:i/>
          <w:sz w:val="24"/>
          <w:szCs w:val="24"/>
        </w:rPr>
      </w:pPr>
      <w:r w:rsidRPr="004C57C8">
        <w:rPr>
          <w:rFonts w:ascii="Times New Roman" w:hAnsi="Times New Roman"/>
          <w:b/>
          <w:i/>
          <w:sz w:val="24"/>
          <w:szCs w:val="24"/>
        </w:rPr>
        <w:t>Наглядные методы: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•</w:t>
      </w:r>
      <w:r w:rsidRPr="004C57C8">
        <w:rPr>
          <w:rFonts w:ascii="Times New Roman" w:hAnsi="Times New Roman"/>
          <w:sz w:val="24"/>
          <w:szCs w:val="24"/>
        </w:rPr>
        <w:tab/>
        <w:t>Показ упражнений и техники волейбола приёмов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•</w:t>
      </w:r>
      <w:r w:rsidRPr="004C57C8">
        <w:rPr>
          <w:rFonts w:ascii="Times New Roman" w:hAnsi="Times New Roman"/>
          <w:sz w:val="24"/>
          <w:szCs w:val="24"/>
        </w:rPr>
        <w:tab/>
        <w:t>Использование учебных наглядных пособий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•</w:t>
      </w:r>
      <w:r w:rsidRPr="004C57C8">
        <w:rPr>
          <w:rFonts w:ascii="Times New Roman" w:hAnsi="Times New Roman"/>
          <w:sz w:val="24"/>
          <w:szCs w:val="24"/>
        </w:rPr>
        <w:tab/>
        <w:t>Видеофильмы, видеоролики, слайды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•</w:t>
      </w:r>
      <w:r w:rsidRPr="004C57C8">
        <w:rPr>
          <w:rFonts w:ascii="Times New Roman" w:hAnsi="Times New Roman"/>
          <w:sz w:val="24"/>
          <w:szCs w:val="24"/>
        </w:rPr>
        <w:tab/>
        <w:t>Жестикуляции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b/>
          <w:i/>
          <w:sz w:val="24"/>
          <w:szCs w:val="24"/>
        </w:rPr>
      </w:pPr>
      <w:r w:rsidRPr="004C57C8">
        <w:rPr>
          <w:rFonts w:ascii="Times New Roman" w:hAnsi="Times New Roman"/>
          <w:b/>
          <w:i/>
          <w:sz w:val="24"/>
          <w:szCs w:val="24"/>
        </w:rPr>
        <w:t>Практические методы: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•</w:t>
      </w:r>
      <w:r w:rsidRPr="004C57C8">
        <w:rPr>
          <w:rFonts w:ascii="Times New Roman" w:hAnsi="Times New Roman"/>
          <w:sz w:val="24"/>
          <w:szCs w:val="24"/>
        </w:rPr>
        <w:tab/>
        <w:t>Метод упражнений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•</w:t>
      </w:r>
      <w:r w:rsidRPr="004C57C8">
        <w:rPr>
          <w:rFonts w:ascii="Times New Roman" w:hAnsi="Times New Roman"/>
          <w:sz w:val="24"/>
          <w:szCs w:val="24"/>
        </w:rPr>
        <w:tab/>
        <w:t>Метод разучивания по частям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•</w:t>
      </w:r>
      <w:r w:rsidRPr="004C57C8">
        <w:rPr>
          <w:rFonts w:ascii="Times New Roman" w:hAnsi="Times New Roman"/>
          <w:sz w:val="24"/>
          <w:szCs w:val="24"/>
        </w:rPr>
        <w:tab/>
        <w:t>Метод разучивания в целом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•</w:t>
      </w:r>
      <w:r w:rsidRPr="004C57C8">
        <w:rPr>
          <w:rFonts w:ascii="Times New Roman" w:hAnsi="Times New Roman"/>
          <w:sz w:val="24"/>
          <w:szCs w:val="24"/>
        </w:rPr>
        <w:tab/>
        <w:t>Соревновательный метод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•</w:t>
      </w:r>
      <w:r w:rsidRPr="004C57C8">
        <w:rPr>
          <w:rFonts w:ascii="Times New Roman" w:hAnsi="Times New Roman"/>
          <w:sz w:val="24"/>
          <w:szCs w:val="24"/>
        </w:rPr>
        <w:tab/>
        <w:t>Игровой метод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•</w:t>
      </w:r>
      <w:r w:rsidRPr="004C57C8">
        <w:rPr>
          <w:rFonts w:ascii="Times New Roman" w:hAnsi="Times New Roman"/>
          <w:sz w:val="24"/>
          <w:szCs w:val="24"/>
        </w:rPr>
        <w:tab/>
        <w:t>Непосредственная помощь тренера-преподавателя.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b/>
          <w:sz w:val="24"/>
          <w:szCs w:val="24"/>
        </w:rPr>
      </w:pP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b/>
          <w:sz w:val="24"/>
          <w:szCs w:val="24"/>
        </w:rPr>
        <w:t>Основные средства обучения</w:t>
      </w:r>
      <w:r w:rsidRPr="004C57C8">
        <w:rPr>
          <w:rFonts w:ascii="Times New Roman" w:hAnsi="Times New Roman"/>
          <w:sz w:val="24"/>
          <w:szCs w:val="24"/>
        </w:rPr>
        <w:t>: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•</w:t>
      </w:r>
      <w:r w:rsidRPr="004C57C8">
        <w:rPr>
          <w:rFonts w:ascii="Times New Roman" w:hAnsi="Times New Roman"/>
          <w:sz w:val="24"/>
          <w:szCs w:val="24"/>
        </w:rPr>
        <w:tab/>
        <w:t>Общефизические упражнения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•</w:t>
      </w:r>
      <w:r w:rsidRPr="004C57C8">
        <w:rPr>
          <w:rFonts w:ascii="Times New Roman" w:hAnsi="Times New Roman"/>
          <w:sz w:val="24"/>
          <w:szCs w:val="24"/>
        </w:rPr>
        <w:tab/>
        <w:t>Специальные физические упражнения</w:t>
      </w:r>
    </w:p>
    <w:p w:rsidR="004C57C8" w:rsidRPr="004C57C8" w:rsidRDefault="004C57C8" w:rsidP="004C57C8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•Упражнения для изучения техники передвижений, техники и тактики волейбола в нападении и защите и совершенствование их в групповых и командных действиях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•</w:t>
      </w:r>
      <w:r w:rsidRPr="004C57C8">
        <w:rPr>
          <w:rFonts w:ascii="Times New Roman" w:hAnsi="Times New Roman"/>
          <w:sz w:val="24"/>
          <w:szCs w:val="24"/>
        </w:rPr>
        <w:tab/>
        <w:t>Подвижные и подготовительные игры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•</w:t>
      </w:r>
      <w:r w:rsidRPr="004C57C8">
        <w:rPr>
          <w:rFonts w:ascii="Times New Roman" w:hAnsi="Times New Roman"/>
          <w:sz w:val="24"/>
          <w:szCs w:val="24"/>
        </w:rPr>
        <w:tab/>
        <w:t>Игровая практика.</w:t>
      </w:r>
    </w:p>
    <w:p w:rsidR="004C57C8" w:rsidRPr="004C57C8" w:rsidRDefault="004C57C8" w:rsidP="004C57C8">
      <w:pPr>
        <w:widowControl w:val="0"/>
        <w:numPr>
          <w:ilvl w:val="0"/>
          <w:numId w:val="21"/>
        </w:numPr>
        <w:spacing w:after="0"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Группового взаимодействия</w:t>
      </w:r>
    </w:p>
    <w:p w:rsidR="004C57C8" w:rsidRPr="004C57C8" w:rsidRDefault="004C57C8" w:rsidP="004C57C8">
      <w:pPr>
        <w:widowControl w:val="0"/>
        <w:numPr>
          <w:ilvl w:val="0"/>
          <w:numId w:val="21"/>
        </w:numPr>
        <w:spacing w:after="0"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Личностно-ориентированная</w:t>
      </w:r>
    </w:p>
    <w:p w:rsidR="004C57C8" w:rsidRPr="004C57C8" w:rsidRDefault="004C57C8" w:rsidP="004C57C8">
      <w:pPr>
        <w:widowControl w:val="0"/>
        <w:numPr>
          <w:ilvl w:val="0"/>
          <w:numId w:val="21"/>
        </w:numPr>
        <w:spacing w:after="0"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Проблемного обучения</w:t>
      </w:r>
    </w:p>
    <w:p w:rsidR="004C57C8" w:rsidRPr="004C57C8" w:rsidRDefault="004C57C8" w:rsidP="004C57C8">
      <w:pPr>
        <w:widowControl w:val="0"/>
        <w:numPr>
          <w:ilvl w:val="0"/>
          <w:numId w:val="21"/>
        </w:numPr>
        <w:spacing w:after="0"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Проектная</w:t>
      </w:r>
    </w:p>
    <w:p w:rsidR="004C57C8" w:rsidRPr="004C57C8" w:rsidRDefault="004C57C8" w:rsidP="004C57C8">
      <w:pPr>
        <w:widowControl w:val="0"/>
        <w:numPr>
          <w:ilvl w:val="0"/>
          <w:numId w:val="21"/>
        </w:numPr>
        <w:spacing w:after="0" w:line="240" w:lineRule="auto"/>
        <w:ind w:left="0" w:firstLine="720"/>
        <w:rPr>
          <w:rFonts w:ascii="Times New Roman" w:hAnsi="Times New Roman"/>
          <w:sz w:val="24"/>
          <w:szCs w:val="24"/>
        </w:rPr>
      </w:pPr>
    </w:p>
    <w:p w:rsidR="004C57C8" w:rsidRPr="004C57C8" w:rsidRDefault="004C57C8" w:rsidP="004C57C8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</w:p>
    <w:p w:rsidR="004C57C8" w:rsidRPr="004C57C8" w:rsidRDefault="004C57C8" w:rsidP="004C57C8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4C57C8">
        <w:rPr>
          <w:rFonts w:ascii="Times New Roman" w:hAnsi="Times New Roman"/>
          <w:b/>
          <w:sz w:val="24"/>
          <w:szCs w:val="24"/>
        </w:rPr>
        <w:t>Для реализации программы используются следующие технологии:</w:t>
      </w:r>
    </w:p>
    <w:p w:rsidR="004C57C8" w:rsidRPr="004C57C8" w:rsidRDefault="004C57C8" w:rsidP="004C57C8">
      <w:pPr>
        <w:pStyle w:val="a4"/>
        <w:numPr>
          <w:ilvl w:val="0"/>
          <w:numId w:val="26"/>
        </w:numPr>
        <w:spacing w:line="240" w:lineRule="auto"/>
        <w:ind w:left="0" w:firstLine="720"/>
        <w:rPr>
          <w:sz w:val="24"/>
          <w:szCs w:val="24"/>
        </w:rPr>
      </w:pPr>
      <w:r w:rsidRPr="004C57C8">
        <w:rPr>
          <w:sz w:val="24"/>
          <w:szCs w:val="24"/>
        </w:rPr>
        <w:t>Игровая</w:t>
      </w:r>
    </w:p>
    <w:p w:rsidR="004C57C8" w:rsidRPr="004C57C8" w:rsidRDefault="004C57C8" w:rsidP="004C57C8">
      <w:pPr>
        <w:pStyle w:val="a4"/>
        <w:numPr>
          <w:ilvl w:val="0"/>
          <w:numId w:val="26"/>
        </w:numPr>
        <w:spacing w:line="240" w:lineRule="auto"/>
        <w:ind w:left="0" w:firstLine="720"/>
        <w:rPr>
          <w:sz w:val="24"/>
          <w:szCs w:val="24"/>
        </w:rPr>
      </w:pPr>
      <w:r w:rsidRPr="004C57C8">
        <w:rPr>
          <w:sz w:val="24"/>
          <w:szCs w:val="24"/>
        </w:rPr>
        <w:t>Группового взаимодействия</w:t>
      </w:r>
    </w:p>
    <w:p w:rsidR="004C57C8" w:rsidRPr="004C57C8" w:rsidRDefault="004C57C8" w:rsidP="004C57C8">
      <w:pPr>
        <w:pStyle w:val="a4"/>
        <w:numPr>
          <w:ilvl w:val="0"/>
          <w:numId w:val="26"/>
        </w:numPr>
        <w:tabs>
          <w:tab w:val="left" w:pos="928"/>
        </w:tabs>
        <w:spacing w:line="240" w:lineRule="auto"/>
        <w:ind w:left="0" w:firstLine="720"/>
        <w:rPr>
          <w:sz w:val="24"/>
          <w:szCs w:val="24"/>
        </w:rPr>
      </w:pPr>
      <w:r w:rsidRPr="004C57C8">
        <w:rPr>
          <w:sz w:val="24"/>
          <w:szCs w:val="24"/>
        </w:rPr>
        <w:t>Личностно-ориентированная</w:t>
      </w:r>
    </w:p>
    <w:p w:rsidR="004C57C8" w:rsidRPr="004C57C8" w:rsidRDefault="004C57C8" w:rsidP="004C57C8">
      <w:pPr>
        <w:pStyle w:val="a4"/>
        <w:numPr>
          <w:ilvl w:val="0"/>
          <w:numId w:val="26"/>
        </w:numPr>
        <w:spacing w:line="240" w:lineRule="auto"/>
        <w:ind w:left="0" w:firstLine="720"/>
        <w:rPr>
          <w:sz w:val="24"/>
          <w:szCs w:val="24"/>
        </w:rPr>
      </w:pPr>
      <w:r w:rsidRPr="004C57C8">
        <w:rPr>
          <w:sz w:val="24"/>
          <w:szCs w:val="24"/>
        </w:rPr>
        <w:t>Проблемного обучения</w:t>
      </w:r>
    </w:p>
    <w:p w:rsidR="004C57C8" w:rsidRPr="004C57C8" w:rsidRDefault="004C57C8" w:rsidP="004C57C8">
      <w:pPr>
        <w:pStyle w:val="a4"/>
        <w:numPr>
          <w:ilvl w:val="0"/>
          <w:numId w:val="26"/>
        </w:numPr>
        <w:spacing w:line="240" w:lineRule="auto"/>
        <w:ind w:left="0" w:firstLine="720"/>
        <w:rPr>
          <w:sz w:val="24"/>
          <w:szCs w:val="24"/>
        </w:rPr>
      </w:pPr>
      <w:r w:rsidRPr="004C57C8">
        <w:rPr>
          <w:sz w:val="24"/>
          <w:szCs w:val="24"/>
        </w:rPr>
        <w:t>Проектная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 xml:space="preserve">Программа рассчитана, в том числе, на </w:t>
      </w:r>
      <w:proofErr w:type="gramStart"/>
      <w:r w:rsidRPr="004C57C8">
        <w:rPr>
          <w:rFonts w:ascii="Times New Roman" w:hAnsi="Times New Roman"/>
          <w:sz w:val="24"/>
          <w:szCs w:val="24"/>
        </w:rPr>
        <w:t>одарённых</w:t>
      </w:r>
      <w:proofErr w:type="gramEnd"/>
      <w:r w:rsidRPr="004C57C8">
        <w:rPr>
          <w:rFonts w:ascii="Times New Roman" w:hAnsi="Times New Roman"/>
          <w:sz w:val="24"/>
          <w:szCs w:val="24"/>
        </w:rPr>
        <w:t xml:space="preserve"> обучающихся.</w:t>
      </w:r>
    </w:p>
    <w:p w:rsidR="004C57C8" w:rsidRPr="004C57C8" w:rsidRDefault="004C57C8" w:rsidP="004C57C8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  <w:u w:val="single"/>
        </w:rPr>
      </w:pPr>
    </w:p>
    <w:p w:rsidR="004C57C8" w:rsidRPr="004C57C8" w:rsidRDefault="004C57C8" w:rsidP="004C57C8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  <w:u w:val="single"/>
        </w:rPr>
      </w:pPr>
      <w:r w:rsidRPr="004C57C8">
        <w:rPr>
          <w:rFonts w:ascii="Times New Roman" w:hAnsi="Times New Roman"/>
          <w:b/>
          <w:sz w:val="24"/>
          <w:szCs w:val="24"/>
          <w:u w:val="single"/>
        </w:rPr>
        <w:t>Материально-техническое обеспечение:</w:t>
      </w:r>
    </w:p>
    <w:p w:rsidR="004C57C8" w:rsidRPr="004C57C8" w:rsidRDefault="004C57C8" w:rsidP="004C57C8">
      <w:pPr>
        <w:pStyle w:val="a4"/>
        <w:numPr>
          <w:ilvl w:val="0"/>
          <w:numId w:val="27"/>
        </w:numPr>
        <w:spacing w:line="240" w:lineRule="auto"/>
        <w:ind w:left="0" w:firstLine="720"/>
        <w:contextualSpacing/>
        <w:rPr>
          <w:sz w:val="24"/>
          <w:szCs w:val="24"/>
        </w:rPr>
      </w:pPr>
      <w:r w:rsidRPr="004C57C8">
        <w:rPr>
          <w:sz w:val="24"/>
          <w:szCs w:val="24"/>
        </w:rPr>
        <w:t>Спортивный зал при школе №8.</w:t>
      </w:r>
    </w:p>
    <w:p w:rsidR="004C57C8" w:rsidRPr="004C57C8" w:rsidRDefault="004C57C8" w:rsidP="004C57C8">
      <w:pPr>
        <w:pStyle w:val="a4"/>
        <w:numPr>
          <w:ilvl w:val="0"/>
          <w:numId w:val="27"/>
        </w:numPr>
        <w:spacing w:line="240" w:lineRule="auto"/>
        <w:ind w:left="0" w:firstLine="720"/>
        <w:contextualSpacing/>
        <w:rPr>
          <w:sz w:val="24"/>
          <w:szCs w:val="24"/>
        </w:rPr>
      </w:pPr>
      <w:r w:rsidRPr="004C57C8">
        <w:rPr>
          <w:sz w:val="24"/>
          <w:szCs w:val="24"/>
        </w:rPr>
        <w:t>Спортивная площадка при школе № 8.</w:t>
      </w:r>
    </w:p>
    <w:p w:rsidR="004C57C8" w:rsidRPr="004C57C8" w:rsidRDefault="004C57C8" w:rsidP="004C57C8">
      <w:pPr>
        <w:pStyle w:val="a4"/>
        <w:numPr>
          <w:ilvl w:val="1"/>
          <w:numId w:val="23"/>
        </w:numPr>
        <w:tabs>
          <w:tab w:val="left" w:pos="945"/>
          <w:tab w:val="left" w:pos="946"/>
        </w:tabs>
        <w:spacing w:line="240" w:lineRule="auto"/>
        <w:ind w:left="0" w:firstLine="720"/>
        <w:rPr>
          <w:sz w:val="24"/>
          <w:szCs w:val="24"/>
        </w:rPr>
      </w:pPr>
      <w:proofErr w:type="spellStart"/>
      <w:r w:rsidRPr="004C57C8">
        <w:rPr>
          <w:sz w:val="24"/>
          <w:szCs w:val="24"/>
        </w:rPr>
        <w:t>сеткаволейбольная</w:t>
      </w:r>
      <w:proofErr w:type="spellEnd"/>
      <w:r w:rsidRPr="004C57C8">
        <w:rPr>
          <w:sz w:val="24"/>
          <w:szCs w:val="24"/>
        </w:rPr>
        <w:t xml:space="preserve"> –2шт</w:t>
      </w:r>
    </w:p>
    <w:p w:rsidR="004C57C8" w:rsidRPr="004C57C8" w:rsidRDefault="004C57C8" w:rsidP="004C57C8">
      <w:pPr>
        <w:pStyle w:val="a4"/>
        <w:numPr>
          <w:ilvl w:val="1"/>
          <w:numId w:val="23"/>
        </w:numPr>
        <w:tabs>
          <w:tab w:val="left" w:pos="945"/>
          <w:tab w:val="left" w:pos="946"/>
        </w:tabs>
        <w:spacing w:line="240" w:lineRule="auto"/>
        <w:ind w:left="0" w:firstLine="720"/>
        <w:rPr>
          <w:sz w:val="24"/>
          <w:szCs w:val="24"/>
        </w:rPr>
      </w:pPr>
      <w:proofErr w:type="spellStart"/>
      <w:r w:rsidRPr="004C57C8">
        <w:rPr>
          <w:sz w:val="24"/>
          <w:szCs w:val="24"/>
        </w:rPr>
        <w:t>стойкиволейбольные</w:t>
      </w:r>
      <w:proofErr w:type="spellEnd"/>
      <w:r w:rsidRPr="004C57C8">
        <w:rPr>
          <w:sz w:val="24"/>
          <w:szCs w:val="24"/>
        </w:rPr>
        <w:t>–2шт</w:t>
      </w:r>
    </w:p>
    <w:p w:rsidR="004C57C8" w:rsidRPr="004C57C8" w:rsidRDefault="004C57C8" w:rsidP="004C57C8">
      <w:pPr>
        <w:pStyle w:val="a4"/>
        <w:numPr>
          <w:ilvl w:val="1"/>
          <w:numId w:val="23"/>
        </w:numPr>
        <w:tabs>
          <w:tab w:val="left" w:pos="945"/>
          <w:tab w:val="left" w:pos="946"/>
        </w:tabs>
        <w:spacing w:line="240" w:lineRule="auto"/>
        <w:ind w:left="0" w:firstLine="720"/>
        <w:rPr>
          <w:sz w:val="24"/>
          <w:szCs w:val="24"/>
        </w:rPr>
      </w:pPr>
      <w:r w:rsidRPr="004C57C8">
        <w:rPr>
          <w:sz w:val="24"/>
          <w:szCs w:val="24"/>
        </w:rPr>
        <w:t>гимнастическиестенки6-8шт</w:t>
      </w:r>
    </w:p>
    <w:p w:rsidR="004C57C8" w:rsidRPr="004C57C8" w:rsidRDefault="004C57C8" w:rsidP="004C57C8">
      <w:pPr>
        <w:pStyle w:val="a4"/>
        <w:numPr>
          <w:ilvl w:val="1"/>
          <w:numId w:val="23"/>
        </w:numPr>
        <w:tabs>
          <w:tab w:val="left" w:pos="945"/>
          <w:tab w:val="left" w:pos="946"/>
        </w:tabs>
        <w:spacing w:line="240" w:lineRule="auto"/>
        <w:ind w:left="0" w:firstLine="720"/>
        <w:rPr>
          <w:sz w:val="24"/>
          <w:szCs w:val="24"/>
        </w:rPr>
      </w:pPr>
      <w:r w:rsidRPr="004C57C8">
        <w:rPr>
          <w:sz w:val="24"/>
          <w:szCs w:val="24"/>
        </w:rPr>
        <w:t>гимнастическиескамейки3-4шт</w:t>
      </w:r>
    </w:p>
    <w:p w:rsidR="004C57C8" w:rsidRPr="004C57C8" w:rsidRDefault="004C57C8" w:rsidP="004C57C8">
      <w:pPr>
        <w:pStyle w:val="a4"/>
        <w:numPr>
          <w:ilvl w:val="1"/>
          <w:numId w:val="23"/>
        </w:numPr>
        <w:tabs>
          <w:tab w:val="left" w:pos="945"/>
          <w:tab w:val="left" w:pos="946"/>
        </w:tabs>
        <w:spacing w:line="240" w:lineRule="auto"/>
        <w:ind w:left="0" w:firstLine="720"/>
        <w:rPr>
          <w:sz w:val="24"/>
          <w:szCs w:val="24"/>
        </w:rPr>
      </w:pPr>
      <w:r w:rsidRPr="004C57C8">
        <w:rPr>
          <w:sz w:val="24"/>
          <w:szCs w:val="24"/>
        </w:rPr>
        <w:lastRenderedPageBreak/>
        <w:t>гимнастическиематы3-6шт</w:t>
      </w:r>
    </w:p>
    <w:p w:rsidR="004C57C8" w:rsidRPr="004C57C8" w:rsidRDefault="004C57C8" w:rsidP="004C57C8">
      <w:pPr>
        <w:pStyle w:val="a4"/>
        <w:numPr>
          <w:ilvl w:val="1"/>
          <w:numId w:val="23"/>
        </w:numPr>
        <w:tabs>
          <w:tab w:val="left" w:pos="945"/>
          <w:tab w:val="left" w:pos="946"/>
        </w:tabs>
        <w:spacing w:line="240" w:lineRule="auto"/>
        <w:ind w:left="0" w:firstLine="720"/>
        <w:rPr>
          <w:sz w:val="24"/>
          <w:szCs w:val="24"/>
        </w:rPr>
      </w:pPr>
      <w:r w:rsidRPr="004C57C8">
        <w:rPr>
          <w:sz w:val="24"/>
          <w:szCs w:val="24"/>
        </w:rPr>
        <w:t>скакалки–30шт</w:t>
      </w:r>
    </w:p>
    <w:p w:rsidR="004C57C8" w:rsidRPr="004C57C8" w:rsidRDefault="004C57C8" w:rsidP="004C57C8">
      <w:pPr>
        <w:pStyle w:val="a4"/>
        <w:numPr>
          <w:ilvl w:val="1"/>
          <w:numId w:val="23"/>
        </w:numPr>
        <w:tabs>
          <w:tab w:val="left" w:pos="945"/>
          <w:tab w:val="left" w:pos="946"/>
        </w:tabs>
        <w:spacing w:line="240" w:lineRule="auto"/>
        <w:ind w:left="0" w:firstLine="720"/>
        <w:rPr>
          <w:sz w:val="24"/>
          <w:szCs w:val="24"/>
        </w:rPr>
      </w:pPr>
      <w:proofErr w:type="spellStart"/>
      <w:r w:rsidRPr="004C57C8">
        <w:rPr>
          <w:sz w:val="24"/>
          <w:szCs w:val="24"/>
        </w:rPr>
        <w:t>мячинабивны</w:t>
      </w:r>
      <w:proofErr w:type="gramStart"/>
      <w:r w:rsidRPr="004C57C8">
        <w:rPr>
          <w:sz w:val="24"/>
          <w:szCs w:val="24"/>
        </w:rPr>
        <w:t>е</w:t>
      </w:r>
      <w:proofErr w:type="spellEnd"/>
      <w:r w:rsidRPr="004C57C8">
        <w:rPr>
          <w:sz w:val="24"/>
          <w:szCs w:val="24"/>
        </w:rPr>
        <w:t>(</w:t>
      </w:r>
      <w:proofErr w:type="gramEnd"/>
      <w:r w:rsidRPr="004C57C8">
        <w:rPr>
          <w:sz w:val="24"/>
          <w:szCs w:val="24"/>
        </w:rPr>
        <w:t>масса 1кг)–25шт</w:t>
      </w:r>
    </w:p>
    <w:p w:rsidR="004C57C8" w:rsidRPr="004C57C8" w:rsidRDefault="004C57C8" w:rsidP="004C57C8">
      <w:pPr>
        <w:pStyle w:val="a4"/>
        <w:numPr>
          <w:ilvl w:val="1"/>
          <w:numId w:val="23"/>
        </w:numPr>
        <w:tabs>
          <w:tab w:val="left" w:pos="945"/>
          <w:tab w:val="left" w:pos="946"/>
        </w:tabs>
        <w:spacing w:line="240" w:lineRule="auto"/>
        <w:ind w:left="0" w:firstLine="720"/>
        <w:rPr>
          <w:sz w:val="24"/>
          <w:szCs w:val="24"/>
        </w:rPr>
      </w:pPr>
      <w:proofErr w:type="spellStart"/>
      <w:r w:rsidRPr="004C57C8">
        <w:rPr>
          <w:sz w:val="24"/>
          <w:szCs w:val="24"/>
        </w:rPr>
        <w:t>резиновыеамортизаторы</w:t>
      </w:r>
      <w:proofErr w:type="spellEnd"/>
      <w:r w:rsidRPr="004C57C8">
        <w:rPr>
          <w:sz w:val="24"/>
          <w:szCs w:val="24"/>
        </w:rPr>
        <w:t>–25шт</w:t>
      </w:r>
    </w:p>
    <w:p w:rsidR="004C57C8" w:rsidRPr="004C57C8" w:rsidRDefault="004C57C8" w:rsidP="004C57C8">
      <w:pPr>
        <w:pStyle w:val="a4"/>
        <w:numPr>
          <w:ilvl w:val="1"/>
          <w:numId w:val="23"/>
        </w:numPr>
        <w:tabs>
          <w:tab w:val="left" w:pos="945"/>
          <w:tab w:val="left" w:pos="946"/>
        </w:tabs>
        <w:spacing w:line="240" w:lineRule="auto"/>
        <w:ind w:left="0" w:firstLine="720"/>
        <w:rPr>
          <w:sz w:val="24"/>
          <w:szCs w:val="24"/>
        </w:rPr>
      </w:pPr>
      <w:proofErr w:type="spellStart"/>
      <w:r w:rsidRPr="004C57C8">
        <w:rPr>
          <w:sz w:val="24"/>
          <w:szCs w:val="24"/>
        </w:rPr>
        <w:t>мячиволейбольные</w:t>
      </w:r>
      <w:proofErr w:type="spellEnd"/>
      <w:r w:rsidRPr="004C57C8">
        <w:rPr>
          <w:sz w:val="24"/>
          <w:szCs w:val="24"/>
        </w:rPr>
        <w:t>–30шт</w:t>
      </w:r>
    </w:p>
    <w:p w:rsidR="004C57C8" w:rsidRPr="004C57C8" w:rsidRDefault="004C57C8" w:rsidP="004C57C8">
      <w:pPr>
        <w:pStyle w:val="a4"/>
        <w:numPr>
          <w:ilvl w:val="1"/>
          <w:numId w:val="23"/>
        </w:numPr>
        <w:tabs>
          <w:tab w:val="left" w:pos="945"/>
          <w:tab w:val="left" w:pos="946"/>
        </w:tabs>
        <w:spacing w:line="240" w:lineRule="auto"/>
        <w:ind w:left="0" w:firstLine="720"/>
        <w:rPr>
          <w:sz w:val="24"/>
          <w:szCs w:val="24"/>
        </w:rPr>
      </w:pPr>
      <w:r w:rsidRPr="004C57C8">
        <w:rPr>
          <w:sz w:val="24"/>
          <w:szCs w:val="24"/>
        </w:rPr>
        <w:t>рулетка–2шт</w:t>
      </w:r>
    </w:p>
    <w:p w:rsidR="004C57C8" w:rsidRPr="004C57C8" w:rsidRDefault="004C57C8" w:rsidP="004C57C8">
      <w:pPr>
        <w:pStyle w:val="a4"/>
        <w:numPr>
          <w:ilvl w:val="1"/>
          <w:numId w:val="23"/>
        </w:numPr>
        <w:tabs>
          <w:tab w:val="left" w:pos="945"/>
          <w:tab w:val="left" w:pos="946"/>
        </w:tabs>
        <w:spacing w:line="240" w:lineRule="auto"/>
        <w:ind w:left="0" w:firstLine="720"/>
        <w:rPr>
          <w:sz w:val="24"/>
          <w:szCs w:val="24"/>
        </w:rPr>
      </w:pPr>
      <w:r w:rsidRPr="004C57C8">
        <w:rPr>
          <w:sz w:val="24"/>
          <w:szCs w:val="24"/>
        </w:rPr>
        <w:t>макетплощадкисфишками-2комплекта</w:t>
      </w:r>
    </w:p>
    <w:p w:rsidR="004C57C8" w:rsidRPr="004C57C8" w:rsidRDefault="004C57C8" w:rsidP="004C57C8">
      <w:pPr>
        <w:spacing w:after="0" w:line="240" w:lineRule="auto"/>
        <w:ind w:firstLine="720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C57C8" w:rsidRPr="004C57C8" w:rsidRDefault="004C57C8" w:rsidP="004C57C8">
      <w:pPr>
        <w:spacing w:after="0" w:line="240" w:lineRule="auto"/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C57C8">
        <w:rPr>
          <w:rFonts w:ascii="Times New Roman" w:hAnsi="Times New Roman"/>
          <w:b/>
          <w:sz w:val="24"/>
          <w:szCs w:val="24"/>
        </w:rPr>
        <w:t>Список использованной литературы:</w:t>
      </w:r>
    </w:p>
    <w:p w:rsidR="004C57C8" w:rsidRPr="004C57C8" w:rsidRDefault="004C57C8" w:rsidP="004C57C8">
      <w:pPr>
        <w:pStyle w:val="3"/>
        <w:ind w:left="0" w:firstLine="720"/>
        <w:rPr>
          <w:szCs w:val="24"/>
        </w:rPr>
      </w:pPr>
    </w:p>
    <w:p w:rsidR="004C57C8" w:rsidRPr="004C57C8" w:rsidRDefault="004C57C8" w:rsidP="004C57C8">
      <w:pPr>
        <w:pStyle w:val="a6"/>
        <w:numPr>
          <w:ilvl w:val="0"/>
          <w:numId w:val="24"/>
        </w:numPr>
        <w:ind w:left="0" w:firstLine="720"/>
        <w:rPr>
          <w:szCs w:val="24"/>
        </w:rPr>
      </w:pPr>
      <w:r w:rsidRPr="004C57C8">
        <w:rPr>
          <w:i/>
          <w:szCs w:val="24"/>
        </w:rPr>
        <w:t>Баландин</w:t>
      </w:r>
      <w:proofErr w:type="gramStart"/>
      <w:r w:rsidRPr="004C57C8">
        <w:rPr>
          <w:i/>
          <w:szCs w:val="24"/>
        </w:rPr>
        <w:t>,Г</w:t>
      </w:r>
      <w:proofErr w:type="gramEnd"/>
      <w:r w:rsidRPr="004C57C8">
        <w:rPr>
          <w:i/>
          <w:szCs w:val="24"/>
        </w:rPr>
        <w:t>.А.</w:t>
      </w:r>
      <w:r w:rsidRPr="004C57C8">
        <w:rPr>
          <w:szCs w:val="24"/>
        </w:rPr>
        <w:t>Урокфизкультурывсовременнойшколе/Г.А.Баландин,Н.Н.Назарова,Т.Н.Казакова.-М.:Советскийспорт, 2002.</w:t>
      </w:r>
    </w:p>
    <w:p w:rsidR="004C57C8" w:rsidRPr="004C57C8" w:rsidRDefault="004C57C8" w:rsidP="004C57C8">
      <w:pPr>
        <w:pStyle w:val="a6"/>
        <w:numPr>
          <w:ilvl w:val="0"/>
          <w:numId w:val="24"/>
        </w:numPr>
        <w:ind w:left="0" w:firstLine="720"/>
        <w:rPr>
          <w:szCs w:val="24"/>
        </w:rPr>
      </w:pPr>
      <w:r w:rsidRPr="004C57C8">
        <w:rPr>
          <w:i/>
          <w:szCs w:val="24"/>
        </w:rPr>
        <w:t>Ковалько</w:t>
      </w:r>
      <w:proofErr w:type="gramStart"/>
      <w:r w:rsidRPr="004C57C8">
        <w:rPr>
          <w:i/>
          <w:szCs w:val="24"/>
        </w:rPr>
        <w:t>,В</w:t>
      </w:r>
      <w:proofErr w:type="gramEnd"/>
      <w:r w:rsidRPr="004C57C8">
        <w:rPr>
          <w:i/>
          <w:szCs w:val="24"/>
        </w:rPr>
        <w:t>.И.</w:t>
      </w:r>
      <w:r w:rsidRPr="004C57C8">
        <w:rPr>
          <w:szCs w:val="24"/>
        </w:rPr>
        <w:t>Индивидуальнаятренировка/В.И.Ковалько.-М.:Советскийспорт,1998</w:t>
      </w:r>
    </w:p>
    <w:p w:rsidR="004C57C8" w:rsidRPr="004C57C8" w:rsidRDefault="004C57C8" w:rsidP="004C57C8">
      <w:pPr>
        <w:pStyle w:val="a6"/>
        <w:numPr>
          <w:ilvl w:val="0"/>
          <w:numId w:val="24"/>
        </w:numPr>
        <w:ind w:left="0" w:firstLine="720"/>
        <w:rPr>
          <w:szCs w:val="24"/>
        </w:rPr>
      </w:pPr>
      <w:proofErr w:type="spellStart"/>
      <w:r w:rsidRPr="004C57C8">
        <w:rPr>
          <w:i/>
          <w:szCs w:val="24"/>
        </w:rPr>
        <w:t>Коузи,Б.</w:t>
      </w:r>
      <w:r w:rsidRPr="004C57C8">
        <w:rPr>
          <w:szCs w:val="24"/>
        </w:rPr>
        <w:t>Волейбол</w:t>
      </w:r>
      <w:proofErr w:type="gramStart"/>
      <w:r w:rsidRPr="004C57C8">
        <w:rPr>
          <w:szCs w:val="24"/>
        </w:rPr>
        <w:t>.К</w:t>
      </w:r>
      <w:proofErr w:type="gramEnd"/>
      <w:r w:rsidRPr="004C57C8">
        <w:rPr>
          <w:szCs w:val="24"/>
        </w:rPr>
        <w:t>онцепцииианализ</w:t>
      </w:r>
      <w:proofErr w:type="spellEnd"/>
      <w:r w:rsidRPr="004C57C8">
        <w:rPr>
          <w:szCs w:val="24"/>
        </w:rPr>
        <w:t>/Б.Коузи,Ф.Пауэр.-М.:ФиС,1998.</w:t>
      </w:r>
    </w:p>
    <w:p w:rsidR="004C57C8" w:rsidRPr="004C57C8" w:rsidRDefault="004C57C8" w:rsidP="004C57C8">
      <w:pPr>
        <w:pStyle w:val="a6"/>
        <w:numPr>
          <w:ilvl w:val="0"/>
          <w:numId w:val="24"/>
        </w:numPr>
        <w:ind w:left="0" w:firstLine="720"/>
        <w:rPr>
          <w:szCs w:val="24"/>
        </w:rPr>
      </w:pPr>
      <w:r w:rsidRPr="004C57C8">
        <w:rPr>
          <w:i/>
          <w:szCs w:val="24"/>
        </w:rPr>
        <w:t xml:space="preserve">Кузнецов, В. С. </w:t>
      </w:r>
      <w:r w:rsidRPr="004C57C8">
        <w:rPr>
          <w:szCs w:val="24"/>
        </w:rPr>
        <w:t xml:space="preserve">Упражнения и игры с мячами / В. С. Кузнецов, Г. А. </w:t>
      </w:r>
      <w:proofErr w:type="spellStart"/>
      <w:r w:rsidRPr="004C57C8">
        <w:rPr>
          <w:szCs w:val="24"/>
        </w:rPr>
        <w:t>Колодницкий</w:t>
      </w:r>
      <w:proofErr w:type="spellEnd"/>
      <w:r w:rsidRPr="004C57C8">
        <w:rPr>
          <w:szCs w:val="24"/>
        </w:rPr>
        <w:t>. - М.</w:t>
      </w:r>
      <w:proofErr w:type="gramStart"/>
      <w:r w:rsidRPr="004C57C8">
        <w:rPr>
          <w:szCs w:val="24"/>
        </w:rPr>
        <w:t xml:space="preserve"> :</w:t>
      </w:r>
      <w:proofErr w:type="gramEnd"/>
      <w:r w:rsidRPr="004C57C8">
        <w:rPr>
          <w:szCs w:val="24"/>
        </w:rPr>
        <w:t>Изд-воНЦЭНАС,2002.</w:t>
      </w:r>
    </w:p>
    <w:p w:rsidR="004C57C8" w:rsidRPr="004C57C8" w:rsidRDefault="004C57C8" w:rsidP="004C57C8">
      <w:pPr>
        <w:pStyle w:val="a6"/>
        <w:ind w:left="0" w:firstLine="720"/>
        <w:rPr>
          <w:szCs w:val="24"/>
        </w:rPr>
      </w:pPr>
      <w:proofErr w:type="spellStart"/>
      <w:r w:rsidRPr="004C57C8">
        <w:rPr>
          <w:szCs w:val="24"/>
        </w:rPr>
        <w:t>Литературадляучащихся</w:t>
      </w:r>
      <w:proofErr w:type="spellEnd"/>
      <w:r w:rsidRPr="004C57C8">
        <w:rPr>
          <w:szCs w:val="24"/>
        </w:rPr>
        <w:t>:</w:t>
      </w:r>
    </w:p>
    <w:p w:rsidR="004C57C8" w:rsidRPr="004C57C8" w:rsidRDefault="004C57C8" w:rsidP="004C57C8">
      <w:pPr>
        <w:pStyle w:val="a6"/>
        <w:numPr>
          <w:ilvl w:val="0"/>
          <w:numId w:val="25"/>
        </w:numPr>
        <w:ind w:left="0" w:firstLine="720"/>
        <w:rPr>
          <w:szCs w:val="24"/>
        </w:rPr>
      </w:pPr>
      <w:r w:rsidRPr="004C57C8">
        <w:rPr>
          <w:i/>
          <w:szCs w:val="24"/>
        </w:rPr>
        <w:t xml:space="preserve">Литвинов, Е. Н. </w:t>
      </w:r>
      <w:r w:rsidRPr="004C57C8">
        <w:rPr>
          <w:szCs w:val="24"/>
        </w:rPr>
        <w:t xml:space="preserve">Физкультура! Физкультура! / Е. Н. Литвинов, Г. И. </w:t>
      </w:r>
      <w:proofErr w:type="spellStart"/>
      <w:r w:rsidRPr="004C57C8">
        <w:rPr>
          <w:szCs w:val="24"/>
        </w:rPr>
        <w:t>Погадаев</w:t>
      </w:r>
      <w:proofErr w:type="spellEnd"/>
      <w:r w:rsidRPr="004C57C8">
        <w:rPr>
          <w:szCs w:val="24"/>
        </w:rPr>
        <w:t>. - М.</w:t>
      </w:r>
      <w:proofErr w:type="gramStart"/>
      <w:r w:rsidRPr="004C57C8">
        <w:rPr>
          <w:szCs w:val="24"/>
        </w:rPr>
        <w:t xml:space="preserve"> :</w:t>
      </w:r>
      <w:proofErr w:type="gramEnd"/>
      <w:r w:rsidRPr="004C57C8">
        <w:rPr>
          <w:szCs w:val="24"/>
        </w:rPr>
        <w:t>Просвещение,1999.</w:t>
      </w:r>
    </w:p>
    <w:p w:rsidR="004C57C8" w:rsidRPr="004C57C8" w:rsidRDefault="004C57C8" w:rsidP="004C57C8">
      <w:pPr>
        <w:pStyle w:val="a6"/>
        <w:numPr>
          <w:ilvl w:val="0"/>
          <w:numId w:val="25"/>
        </w:numPr>
        <w:ind w:left="0" w:firstLine="720"/>
        <w:rPr>
          <w:szCs w:val="24"/>
        </w:rPr>
      </w:pPr>
      <w:proofErr w:type="spellStart"/>
      <w:r w:rsidRPr="004C57C8">
        <w:rPr>
          <w:i/>
          <w:szCs w:val="24"/>
        </w:rPr>
        <w:t>Мейксон</w:t>
      </w:r>
      <w:proofErr w:type="spellEnd"/>
      <w:r w:rsidRPr="004C57C8">
        <w:rPr>
          <w:i/>
          <w:szCs w:val="24"/>
        </w:rPr>
        <w:t xml:space="preserve">, Г. Б. </w:t>
      </w:r>
      <w:r w:rsidRPr="004C57C8">
        <w:rPr>
          <w:szCs w:val="24"/>
        </w:rPr>
        <w:t xml:space="preserve">Физическая культура для 5-7 классов / Г. Б. </w:t>
      </w:r>
      <w:proofErr w:type="spellStart"/>
      <w:r w:rsidRPr="004C57C8">
        <w:rPr>
          <w:szCs w:val="24"/>
        </w:rPr>
        <w:t>Мей</w:t>
      </w:r>
      <w:proofErr w:type="gramStart"/>
      <w:r w:rsidRPr="004C57C8">
        <w:rPr>
          <w:szCs w:val="24"/>
        </w:rPr>
        <w:t>к</w:t>
      </w:r>
      <w:proofErr w:type="spellEnd"/>
      <w:r w:rsidRPr="004C57C8">
        <w:rPr>
          <w:szCs w:val="24"/>
        </w:rPr>
        <w:t>-</w:t>
      </w:r>
      <w:proofErr w:type="gramEnd"/>
      <w:r w:rsidRPr="004C57C8">
        <w:rPr>
          <w:szCs w:val="24"/>
        </w:rPr>
        <w:t xml:space="preserve"> сон, Л. Е. </w:t>
      </w:r>
      <w:proofErr w:type="spellStart"/>
      <w:r w:rsidRPr="004C57C8">
        <w:rPr>
          <w:szCs w:val="24"/>
        </w:rPr>
        <w:t>Любомирский,Л.Б.Кофман,В.И</w:t>
      </w:r>
      <w:proofErr w:type="spellEnd"/>
      <w:r w:rsidRPr="004C57C8">
        <w:rPr>
          <w:szCs w:val="24"/>
        </w:rPr>
        <w:t>. Лях.-М.:Просвещение,1998.</w:t>
      </w:r>
    </w:p>
    <w:p w:rsidR="004C57C8" w:rsidRPr="004C57C8" w:rsidRDefault="004C57C8" w:rsidP="004C57C8">
      <w:pPr>
        <w:pStyle w:val="a6"/>
        <w:ind w:left="0" w:firstLine="720"/>
        <w:rPr>
          <w:szCs w:val="24"/>
        </w:rPr>
      </w:pPr>
    </w:p>
    <w:p w:rsidR="004C57C8" w:rsidRPr="004C57C8" w:rsidRDefault="004C57C8" w:rsidP="004C57C8">
      <w:pPr>
        <w:pStyle w:val="3"/>
        <w:ind w:left="0" w:firstLine="720"/>
        <w:rPr>
          <w:szCs w:val="24"/>
        </w:rPr>
      </w:pPr>
      <w:bookmarkStart w:id="11" w:name="Методическое_обеспечение"/>
      <w:bookmarkEnd w:id="11"/>
      <w:r w:rsidRPr="004C57C8">
        <w:rPr>
          <w:szCs w:val="24"/>
        </w:rPr>
        <w:t>Методическое обеспечение</w:t>
      </w:r>
    </w:p>
    <w:p w:rsidR="000F06D1" w:rsidRPr="004C57C8" w:rsidRDefault="004C57C8" w:rsidP="004C57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C57C8">
        <w:rPr>
          <w:rFonts w:ascii="Times New Roman" w:hAnsi="Times New Roman"/>
          <w:sz w:val="24"/>
          <w:szCs w:val="24"/>
        </w:rPr>
        <w:t>Из дидактического обеспечения необходимо наличие (</w:t>
      </w:r>
      <w:r w:rsidRPr="004C57C8">
        <w:rPr>
          <w:rFonts w:ascii="Times New Roman" w:hAnsi="Times New Roman"/>
          <w:i/>
          <w:sz w:val="24"/>
          <w:szCs w:val="24"/>
        </w:rPr>
        <w:t xml:space="preserve">тренировочных </w:t>
      </w:r>
      <w:proofErr w:type="spellStart"/>
      <w:r w:rsidRPr="004C57C8">
        <w:rPr>
          <w:rFonts w:ascii="Times New Roman" w:hAnsi="Times New Roman"/>
          <w:i/>
          <w:sz w:val="24"/>
          <w:szCs w:val="24"/>
        </w:rPr>
        <w:t>упражнений</w:t>
      </w:r>
      <w:proofErr w:type="gramStart"/>
      <w:r w:rsidRPr="004C57C8">
        <w:rPr>
          <w:rFonts w:ascii="Times New Roman" w:hAnsi="Times New Roman"/>
          <w:i/>
          <w:sz w:val="24"/>
          <w:szCs w:val="24"/>
        </w:rPr>
        <w:t>,и</w:t>
      </w:r>
      <w:proofErr w:type="gramEnd"/>
      <w:r w:rsidRPr="004C57C8">
        <w:rPr>
          <w:rFonts w:ascii="Times New Roman" w:hAnsi="Times New Roman"/>
          <w:i/>
          <w:sz w:val="24"/>
          <w:szCs w:val="24"/>
        </w:rPr>
        <w:t>ндивидуальных</w:t>
      </w:r>
      <w:proofErr w:type="spellEnd"/>
      <w:r w:rsidRPr="004C57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C57C8">
        <w:rPr>
          <w:rFonts w:ascii="Times New Roman" w:hAnsi="Times New Roman"/>
          <w:i/>
          <w:sz w:val="24"/>
          <w:szCs w:val="24"/>
        </w:rPr>
        <w:t>карточек,тесты,контрольные</w:t>
      </w:r>
      <w:proofErr w:type="spellEnd"/>
      <w:r w:rsidRPr="004C57C8">
        <w:rPr>
          <w:rFonts w:ascii="Times New Roman" w:hAnsi="Times New Roman"/>
          <w:i/>
          <w:sz w:val="24"/>
          <w:szCs w:val="24"/>
        </w:rPr>
        <w:t xml:space="preserve"> испытания)</w:t>
      </w:r>
    </w:p>
    <w:sectPr w:rsidR="000F06D1" w:rsidRPr="004C57C8" w:rsidSect="000F0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711" w:rsidRDefault="009B6711">
      <w:pPr>
        <w:spacing w:after="0" w:line="240" w:lineRule="auto"/>
      </w:pPr>
      <w:r>
        <w:separator/>
      </w:r>
    </w:p>
  </w:endnote>
  <w:endnote w:type="continuationSeparator" w:id="0">
    <w:p w:rsidR="009B6711" w:rsidRDefault="009B6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711" w:rsidRDefault="009B6711">
      <w:pPr>
        <w:spacing w:after="0" w:line="240" w:lineRule="auto"/>
      </w:pPr>
      <w:r>
        <w:separator/>
      </w:r>
    </w:p>
  </w:footnote>
  <w:footnote w:type="continuationSeparator" w:id="0">
    <w:p w:rsidR="009B6711" w:rsidRDefault="009B6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F04" w:rsidRDefault="009B671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3756E"/>
    <w:multiLevelType w:val="hybridMultilevel"/>
    <w:tmpl w:val="80F0D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E3E73"/>
    <w:multiLevelType w:val="multilevel"/>
    <w:tmpl w:val="237C917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9AC3D35"/>
    <w:multiLevelType w:val="hybridMultilevel"/>
    <w:tmpl w:val="1534CDF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>
    <w:nsid w:val="0E422A57"/>
    <w:multiLevelType w:val="hybridMultilevel"/>
    <w:tmpl w:val="DAA0B018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>
    <w:nsid w:val="12E5088F"/>
    <w:multiLevelType w:val="hybridMultilevel"/>
    <w:tmpl w:val="157A6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9E03DD"/>
    <w:multiLevelType w:val="hybridMultilevel"/>
    <w:tmpl w:val="E09C3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BC422A"/>
    <w:multiLevelType w:val="multilevel"/>
    <w:tmpl w:val="E924CF3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24B73B0B"/>
    <w:multiLevelType w:val="hybridMultilevel"/>
    <w:tmpl w:val="FA067C68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>
    <w:nsid w:val="264E413D"/>
    <w:multiLevelType w:val="multilevel"/>
    <w:tmpl w:val="26F872F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280F7627"/>
    <w:multiLevelType w:val="multilevel"/>
    <w:tmpl w:val="0DC45548"/>
    <w:lvl w:ilvl="0">
      <w:start w:val="1"/>
      <w:numFmt w:val="decimal"/>
      <w:lvlText w:val="%1."/>
      <w:lvlJc w:val="left"/>
      <w:pPr>
        <w:ind w:left="839" w:hanging="248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739" w:hanging="248"/>
      </w:pPr>
    </w:lvl>
    <w:lvl w:ilvl="2">
      <w:numFmt w:val="bullet"/>
      <w:lvlText w:val="•"/>
      <w:lvlJc w:val="left"/>
      <w:pPr>
        <w:ind w:left="2638" w:hanging="248"/>
      </w:pPr>
    </w:lvl>
    <w:lvl w:ilvl="3">
      <w:numFmt w:val="bullet"/>
      <w:lvlText w:val="•"/>
      <w:lvlJc w:val="left"/>
      <w:pPr>
        <w:ind w:left="3537" w:hanging="248"/>
      </w:pPr>
    </w:lvl>
    <w:lvl w:ilvl="4">
      <w:numFmt w:val="bullet"/>
      <w:lvlText w:val="•"/>
      <w:lvlJc w:val="left"/>
      <w:pPr>
        <w:ind w:left="4436" w:hanging="248"/>
      </w:pPr>
    </w:lvl>
    <w:lvl w:ilvl="5">
      <w:numFmt w:val="bullet"/>
      <w:lvlText w:val="•"/>
      <w:lvlJc w:val="left"/>
      <w:pPr>
        <w:ind w:left="5335" w:hanging="248"/>
      </w:pPr>
    </w:lvl>
    <w:lvl w:ilvl="6">
      <w:numFmt w:val="bullet"/>
      <w:lvlText w:val="•"/>
      <w:lvlJc w:val="left"/>
      <w:pPr>
        <w:ind w:left="6234" w:hanging="248"/>
      </w:pPr>
    </w:lvl>
    <w:lvl w:ilvl="7">
      <w:numFmt w:val="bullet"/>
      <w:lvlText w:val="•"/>
      <w:lvlJc w:val="left"/>
      <w:pPr>
        <w:ind w:left="7133" w:hanging="248"/>
      </w:pPr>
    </w:lvl>
    <w:lvl w:ilvl="8">
      <w:numFmt w:val="bullet"/>
      <w:lvlText w:val="•"/>
      <w:lvlJc w:val="left"/>
      <w:pPr>
        <w:ind w:left="8032" w:hanging="248"/>
      </w:pPr>
    </w:lvl>
  </w:abstractNum>
  <w:abstractNum w:abstractNumId="10">
    <w:nsid w:val="2D7B7C1E"/>
    <w:multiLevelType w:val="multilevel"/>
    <w:tmpl w:val="2376EC6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2FAB5DF4"/>
    <w:multiLevelType w:val="hybridMultilevel"/>
    <w:tmpl w:val="19D0A49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12103AD"/>
    <w:multiLevelType w:val="hybridMultilevel"/>
    <w:tmpl w:val="54C2E6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9A06F6B"/>
    <w:multiLevelType w:val="multilevel"/>
    <w:tmpl w:val="770C8B1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3ED82F5B"/>
    <w:multiLevelType w:val="hybridMultilevel"/>
    <w:tmpl w:val="3B2EA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E80DE2"/>
    <w:multiLevelType w:val="multilevel"/>
    <w:tmpl w:val="AA32F3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4A1308A2"/>
    <w:multiLevelType w:val="multilevel"/>
    <w:tmpl w:val="9F002CB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4BC90FF7"/>
    <w:multiLevelType w:val="multilevel"/>
    <w:tmpl w:val="71F41A0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nsid w:val="4E072899"/>
    <w:multiLevelType w:val="hybridMultilevel"/>
    <w:tmpl w:val="7D6E75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3256B45"/>
    <w:multiLevelType w:val="multilevel"/>
    <w:tmpl w:val="082AB0E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547011E5"/>
    <w:multiLevelType w:val="multilevel"/>
    <w:tmpl w:val="61B85B0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55C23449"/>
    <w:multiLevelType w:val="hybridMultilevel"/>
    <w:tmpl w:val="E28A8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6D59CD"/>
    <w:multiLevelType w:val="multilevel"/>
    <w:tmpl w:val="BA1AF44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5AF8340E"/>
    <w:multiLevelType w:val="multilevel"/>
    <w:tmpl w:val="4CBE703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5BA179D1"/>
    <w:multiLevelType w:val="multilevel"/>
    <w:tmpl w:val="19C610CE"/>
    <w:lvl w:ilvl="0">
      <w:numFmt w:val="bullet"/>
      <w:lvlText w:val=""/>
      <w:lvlJc w:val="left"/>
      <w:pPr>
        <w:ind w:left="945" w:hanging="346"/>
      </w:pPr>
      <w:rPr>
        <w:rFonts w:ascii="Symbol" w:hAnsi="Symbol"/>
        <w:sz w:val="24"/>
      </w:rPr>
    </w:lvl>
    <w:lvl w:ilvl="1">
      <w:numFmt w:val="bullet"/>
      <w:lvlText w:val="•"/>
      <w:lvlJc w:val="left"/>
      <w:pPr>
        <w:ind w:left="1829" w:hanging="346"/>
      </w:pPr>
    </w:lvl>
    <w:lvl w:ilvl="2">
      <w:numFmt w:val="bullet"/>
      <w:lvlText w:val="•"/>
      <w:lvlJc w:val="left"/>
      <w:pPr>
        <w:ind w:left="2718" w:hanging="346"/>
      </w:pPr>
    </w:lvl>
    <w:lvl w:ilvl="3">
      <w:numFmt w:val="bullet"/>
      <w:lvlText w:val="•"/>
      <w:lvlJc w:val="left"/>
      <w:pPr>
        <w:ind w:left="3607" w:hanging="346"/>
      </w:pPr>
    </w:lvl>
    <w:lvl w:ilvl="4">
      <w:numFmt w:val="bullet"/>
      <w:lvlText w:val="•"/>
      <w:lvlJc w:val="left"/>
      <w:pPr>
        <w:ind w:left="4496" w:hanging="346"/>
      </w:pPr>
    </w:lvl>
    <w:lvl w:ilvl="5">
      <w:numFmt w:val="bullet"/>
      <w:lvlText w:val="•"/>
      <w:lvlJc w:val="left"/>
      <w:pPr>
        <w:ind w:left="5385" w:hanging="346"/>
      </w:pPr>
    </w:lvl>
    <w:lvl w:ilvl="6">
      <w:numFmt w:val="bullet"/>
      <w:lvlText w:val="•"/>
      <w:lvlJc w:val="left"/>
      <w:pPr>
        <w:ind w:left="6274" w:hanging="346"/>
      </w:pPr>
    </w:lvl>
    <w:lvl w:ilvl="7">
      <w:numFmt w:val="bullet"/>
      <w:lvlText w:val="•"/>
      <w:lvlJc w:val="left"/>
      <w:pPr>
        <w:ind w:left="7163" w:hanging="346"/>
      </w:pPr>
    </w:lvl>
    <w:lvl w:ilvl="8">
      <w:numFmt w:val="bullet"/>
      <w:lvlText w:val="•"/>
      <w:lvlJc w:val="left"/>
      <w:pPr>
        <w:ind w:left="8052" w:hanging="346"/>
      </w:pPr>
    </w:lvl>
  </w:abstractNum>
  <w:abstractNum w:abstractNumId="25">
    <w:nsid w:val="5CE17FAD"/>
    <w:multiLevelType w:val="hybridMultilevel"/>
    <w:tmpl w:val="EC980C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1E13AF7"/>
    <w:multiLevelType w:val="hybridMultilevel"/>
    <w:tmpl w:val="2C121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AD5F06"/>
    <w:multiLevelType w:val="multilevel"/>
    <w:tmpl w:val="62223C86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36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36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360"/>
      </w:pPr>
    </w:lvl>
  </w:abstractNum>
  <w:abstractNum w:abstractNumId="28">
    <w:nsid w:val="66410F1E"/>
    <w:multiLevelType w:val="multilevel"/>
    <w:tmpl w:val="2D6CD2C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>
    <w:nsid w:val="69A64EB0"/>
    <w:multiLevelType w:val="hybridMultilevel"/>
    <w:tmpl w:val="FA845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CD48FF"/>
    <w:multiLevelType w:val="multilevel"/>
    <w:tmpl w:val="495A70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nsid w:val="6E5469A8"/>
    <w:multiLevelType w:val="multilevel"/>
    <w:tmpl w:val="1A323DE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>
    <w:nsid w:val="6FC7079C"/>
    <w:multiLevelType w:val="hybridMultilevel"/>
    <w:tmpl w:val="91F846A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711A4864"/>
    <w:multiLevelType w:val="multilevel"/>
    <w:tmpl w:val="E4DE9A4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>
    <w:nsid w:val="72B00947"/>
    <w:multiLevelType w:val="multilevel"/>
    <w:tmpl w:val="2D1013B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>
    <w:nsid w:val="72FE50A6"/>
    <w:multiLevelType w:val="multilevel"/>
    <w:tmpl w:val="54663F5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nsid w:val="743E3DC5"/>
    <w:multiLevelType w:val="multilevel"/>
    <w:tmpl w:val="FFDE81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>
    <w:nsid w:val="75337B4E"/>
    <w:multiLevelType w:val="hybridMultilevel"/>
    <w:tmpl w:val="17E4CE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B24669A"/>
    <w:multiLevelType w:val="multilevel"/>
    <w:tmpl w:val="BA6432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6"/>
  </w:num>
  <w:num w:numId="2">
    <w:abstractNumId w:val="38"/>
  </w:num>
  <w:num w:numId="3">
    <w:abstractNumId w:val="8"/>
  </w:num>
  <w:num w:numId="4">
    <w:abstractNumId w:val="36"/>
  </w:num>
  <w:num w:numId="5">
    <w:abstractNumId w:val="34"/>
  </w:num>
  <w:num w:numId="6">
    <w:abstractNumId w:val="24"/>
  </w:num>
  <w:num w:numId="7">
    <w:abstractNumId w:val="1"/>
  </w:num>
  <w:num w:numId="8">
    <w:abstractNumId w:val="31"/>
  </w:num>
  <w:num w:numId="9">
    <w:abstractNumId w:val="23"/>
  </w:num>
  <w:num w:numId="10">
    <w:abstractNumId w:val="10"/>
  </w:num>
  <w:num w:numId="11">
    <w:abstractNumId w:val="16"/>
  </w:num>
  <w:num w:numId="12">
    <w:abstractNumId w:val="19"/>
  </w:num>
  <w:num w:numId="13">
    <w:abstractNumId w:val="35"/>
  </w:num>
  <w:num w:numId="14">
    <w:abstractNumId w:val="13"/>
  </w:num>
  <w:num w:numId="15">
    <w:abstractNumId w:val="20"/>
  </w:num>
  <w:num w:numId="16">
    <w:abstractNumId w:val="22"/>
  </w:num>
  <w:num w:numId="17">
    <w:abstractNumId w:val="28"/>
  </w:num>
  <w:num w:numId="18">
    <w:abstractNumId w:val="15"/>
  </w:num>
  <w:num w:numId="19">
    <w:abstractNumId w:val="33"/>
  </w:num>
  <w:num w:numId="20">
    <w:abstractNumId w:val="17"/>
  </w:num>
  <w:num w:numId="21">
    <w:abstractNumId w:val="30"/>
  </w:num>
  <w:num w:numId="22">
    <w:abstractNumId w:val="27"/>
  </w:num>
  <w:num w:numId="23">
    <w:abstractNumId w:val="9"/>
  </w:num>
  <w:num w:numId="24">
    <w:abstractNumId w:val="3"/>
  </w:num>
  <w:num w:numId="25">
    <w:abstractNumId w:val="2"/>
  </w:num>
  <w:num w:numId="26">
    <w:abstractNumId w:val="7"/>
  </w:num>
  <w:num w:numId="27">
    <w:abstractNumId w:val="37"/>
  </w:num>
  <w:num w:numId="28">
    <w:abstractNumId w:val="0"/>
  </w:num>
  <w:num w:numId="29">
    <w:abstractNumId w:val="21"/>
  </w:num>
  <w:num w:numId="30">
    <w:abstractNumId w:val="14"/>
  </w:num>
  <w:num w:numId="31">
    <w:abstractNumId w:val="29"/>
  </w:num>
  <w:num w:numId="32">
    <w:abstractNumId w:val="32"/>
  </w:num>
  <w:num w:numId="33">
    <w:abstractNumId w:val="26"/>
  </w:num>
  <w:num w:numId="34">
    <w:abstractNumId w:val="5"/>
  </w:num>
  <w:num w:numId="35">
    <w:abstractNumId w:val="4"/>
  </w:num>
  <w:num w:numId="36">
    <w:abstractNumId w:val="25"/>
  </w:num>
  <w:num w:numId="37">
    <w:abstractNumId w:val="18"/>
  </w:num>
  <w:num w:numId="38">
    <w:abstractNumId w:val="12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7C8"/>
    <w:rsid w:val="000F06D1"/>
    <w:rsid w:val="004C57C8"/>
    <w:rsid w:val="009B6711"/>
    <w:rsid w:val="00BB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C8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4C57C8"/>
    <w:pPr>
      <w:widowControl w:val="0"/>
      <w:spacing w:after="0" w:line="240" w:lineRule="auto"/>
      <w:ind w:left="1258" w:right="1096"/>
      <w:jc w:val="center"/>
      <w:outlineLvl w:val="0"/>
    </w:pPr>
    <w:rPr>
      <w:rFonts w:ascii="Times New Roman" w:eastAsia="Times New Roman" w:hAnsi="Times New Roman"/>
      <w:b/>
      <w:color w:val="000000"/>
      <w:sz w:val="32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C57C8"/>
    <w:pPr>
      <w:widowControl w:val="0"/>
      <w:spacing w:after="0" w:line="240" w:lineRule="auto"/>
      <w:ind w:right="1258"/>
      <w:jc w:val="right"/>
      <w:outlineLvl w:val="1"/>
    </w:pPr>
    <w:rPr>
      <w:rFonts w:ascii="Times New Roman" w:eastAsia="Times New Roman" w:hAnsi="Times New Roman"/>
      <w:color w:val="000000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C57C8"/>
    <w:pPr>
      <w:widowControl w:val="0"/>
      <w:spacing w:after="0" w:line="240" w:lineRule="auto"/>
      <w:ind w:left="594"/>
      <w:outlineLvl w:val="2"/>
    </w:pPr>
    <w:rPr>
      <w:rFonts w:ascii="Times New Roman" w:eastAsia="Times New Roman" w:hAnsi="Times New Roman"/>
      <w:b/>
      <w:color w:val="000000"/>
      <w:sz w:val="24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4C57C8"/>
    <w:pPr>
      <w:widowControl w:val="0"/>
      <w:spacing w:before="120" w:after="120" w:line="240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4C57C8"/>
    <w:pPr>
      <w:widowControl w:val="0"/>
      <w:spacing w:before="120" w:after="120" w:line="240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0">
    <w:name w:val="Style20"/>
    <w:basedOn w:val="a"/>
    <w:uiPriority w:val="99"/>
    <w:rsid w:val="004C57C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4C57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4C57C8"/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C57C8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57C8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C57C8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C57C8"/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11">
    <w:name w:val="Обычный1"/>
    <w:rsid w:val="004C57C8"/>
    <w:rPr>
      <w:rFonts w:ascii="Times New Roman" w:hAnsi="Times New Roman"/>
    </w:rPr>
  </w:style>
  <w:style w:type="paragraph" w:styleId="21">
    <w:name w:val="toc 2"/>
    <w:next w:val="a"/>
    <w:link w:val="22"/>
    <w:uiPriority w:val="39"/>
    <w:rsid w:val="004C57C8"/>
    <w:pPr>
      <w:widowControl w:val="0"/>
      <w:spacing w:after="0" w:line="240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4C57C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4">
    <w:name w:val="List Paragraph"/>
    <w:basedOn w:val="a"/>
    <w:link w:val="a5"/>
    <w:uiPriority w:val="34"/>
    <w:qFormat/>
    <w:rsid w:val="004C57C8"/>
    <w:pPr>
      <w:widowControl w:val="0"/>
      <w:spacing w:after="0" w:line="293" w:lineRule="exact"/>
      <w:ind w:left="945" w:hanging="347"/>
    </w:pPr>
    <w:rPr>
      <w:rFonts w:ascii="Times New Roman" w:eastAsia="Times New Roman" w:hAnsi="Times New Roman"/>
      <w:color w:val="000000"/>
      <w:szCs w:val="20"/>
      <w:lang w:eastAsia="ru-RU"/>
    </w:rPr>
  </w:style>
  <w:style w:type="character" w:customStyle="1" w:styleId="a5">
    <w:name w:val="Абзац списка Знак"/>
    <w:basedOn w:val="11"/>
    <w:link w:val="a4"/>
    <w:uiPriority w:val="34"/>
    <w:rsid w:val="004C57C8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41">
    <w:name w:val="toc 4"/>
    <w:next w:val="a"/>
    <w:link w:val="42"/>
    <w:uiPriority w:val="39"/>
    <w:rsid w:val="004C57C8"/>
    <w:pPr>
      <w:widowControl w:val="0"/>
      <w:spacing w:after="0" w:line="240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4C57C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2">
    <w:name w:val="Основной шрифт абзаца1"/>
    <w:rsid w:val="004C57C8"/>
    <w:pPr>
      <w:widowControl w:val="0"/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paragraph" w:styleId="a6">
    <w:name w:val="Body Text"/>
    <w:basedOn w:val="a"/>
    <w:link w:val="a7"/>
    <w:rsid w:val="004C57C8"/>
    <w:pPr>
      <w:widowControl w:val="0"/>
      <w:spacing w:after="0" w:line="240" w:lineRule="auto"/>
      <w:ind w:left="239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4C57C8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6">
    <w:name w:val="toc 6"/>
    <w:next w:val="a"/>
    <w:link w:val="60"/>
    <w:uiPriority w:val="39"/>
    <w:rsid w:val="004C57C8"/>
    <w:pPr>
      <w:widowControl w:val="0"/>
      <w:spacing w:after="0" w:line="240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4C57C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">
    <w:name w:val="toc 7"/>
    <w:next w:val="a"/>
    <w:link w:val="70"/>
    <w:uiPriority w:val="39"/>
    <w:rsid w:val="004C57C8"/>
    <w:pPr>
      <w:widowControl w:val="0"/>
      <w:spacing w:after="0" w:line="240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4C57C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31">
    <w:name w:val="toc 3"/>
    <w:next w:val="a"/>
    <w:link w:val="32"/>
    <w:uiPriority w:val="39"/>
    <w:rsid w:val="004C57C8"/>
    <w:pPr>
      <w:widowControl w:val="0"/>
      <w:spacing w:after="0" w:line="240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4C57C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TableParagraph">
    <w:name w:val="Table Paragraph"/>
    <w:basedOn w:val="a"/>
    <w:rsid w:val="004C57C8"/>
    <w:pPr>
      <w:widowControl w:val="0"/>
      <w:spacing w:after="0" w:line="240" w:lineRule="auto"/>
    </w:pPr>
    <w:rPr>
      <w:rFonts w:ascii="Times New Roman" w:eastAsia="Times New Roman" w:hAnsi="Times New Roman"/>
      <w:color w:val="000000"/>
      <w:szCs w:val="20"/>
      <w:lang w:eastAsia="ru-RU"/>
    </w:rPr>
  </w:style>
  <w:style w:type="paragraph" w:customStyle="1" w:styleId="13">
    <w:name w:val="Гиперссылка1"/>
    <w:link w:val="a8"/>
    <w:rsid w:val="004C57C8"/>
    <w:pPr>
      <w:widowControl w:val="0"/>
      <w:spacing w:after="0" w:line="240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character" w:styleId="a8">
    <w:name w:val="Hyperlink"/>
    <w:link w:val="13"/>
    <w:rsid w:val="004C57C8"/>
    <w:rPr>
      <w:rFonts w:eastAsia="Times New Roman" w:cs="Times New Roman"/>
      <w:color w:val="0000FF"/>
      <w:szCs w:val="20"/>
      <w:u w:val="single"/>
      <w:lang w:eastAsia="ru-RU"/>
    </w:rPr>
  </w:style>
  <w:style w:type="paragraph" w:customStyle="1" w:styleId="Footnote">
    <w:name w:val="Footnote"/>
    <w:rsid w:val="004C57C8"/>
    <w:pPr>
      <w:widowControl w:val="0"/>
      <w:spacing w:after="0" w:line="240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styleId="14">
    <w:name w:val="toc 1"/>
    <w:next w:val="a"/>
    <w:link w:val="15"/>
    <w:uiPriority w:val="39"/>
    <w:rsid w:val="004C57C8"/>
    <w:pPr>
      <w:widowControl w:val="0"/>
      <w:spacing w:after="0" w:line="240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5">
    <w:name w:val="Оглавление 1 Знак"/>
    <w:link w:val="14"/>
    <w:uiPriority w:val="39"/>
    <w:rsid w:val="004C57C8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HeaderandFooter">
    <w:name w:val="Header and Footer"/>
    <w:rsid w:val="004C57C8"/>
    <w:pPr>
      <w:widowControl w:val="0"/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styleId="9">
    <w:name w:val="toc 9"/>
    <w:next w:val="a"/>
    <w:link w:val="90"/>
    <w:uiPriority w:val="39"/>
    <w:rsid w:val="004C57C8"/>
    <w:pPr>
      <w:widowControl w:val="0"/>
      <w:spacing w:after="0" w:line="240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4C57C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8">
    <w:name w:val="toc 8"/>
    <w:next w:val="a"/>
    <w:link w:val="80"/>
    <w:uiPriority w:val="39"/>
    <w:rsid w:val="004C57C8"/>
    <w:pPr>
      <w:widowControl w:val="0"/>
      <w:spacing w:after="0" w:line="240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4C57C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51">
    <w:name w:val="toc 5"/>
    <w:next w:val="a"/>
    <w:link w:val="52"/>
    <w:uiPriority w:val="39"/>
    <w:rsid w:val="004C57C8"/>
    <w:pPr>
      <w:widowControl w:val="0"/>
      <w:spacing w:after="0" w:line="240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4C57C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9">
    <w:name w:val="Subtitle"/>
    <w:next w:val="a"/>
    <w:link w:val="aa"/>
    <w:uiPriority w:val="11"/>
    <w:qFormat/>
    <w:rsid w:val="004C57C8"/>
    <w:pPr>
      <w:widowControl w:val="0"/>
      <w:spacing w:after="0" w:line="240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a">
    <w:name w:val="Подзаголовок Знак"/>
    <w:basedOn w:val="a0"/>
    <w:link w:val="a9"/>
    <w:uiPriority w:val="11"/>
    <w:rsid w:val="004C57C8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b">
    <w:name w:val="Title"/>
    <w:next w:val="a"/>
    <w:link w:val="ac"/>
    <w:uiPriority w:val="10"/>
    <w:qFormat/>
    <w:rsid w:val="004C57C8"/>
    <w:pPr>
      <w:widowControl w:val="0"/>
      <w:spacing w:before="567" w:after="567" w:line="240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c">
    <w:name w:val="Название Знак"/>
    <w:basedOn w:val="a0"/>
    <w:link w:val="ab"/>
    <w:uiPriority w:val="10"/>
    <w:rsid w:val="004C57C8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table" w:customStyle="1" w:styleId="TableNormal">
    <w:name w:val="Table Normal"/>
    <w:rsid w:val="004C57C8"/>
    <w:pPr>
      <w:widowControl w:val="0"/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header"/>
    <w:basedOn w:val="a"/>
    <w:link w:val="ae"/>
    <w:uiPriority w:val="99"/>
    <w:unhideWhenUsed/>
    <w:rsid w:val="004C57C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C57C8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4C57C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4C57C8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C57C8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4C57C8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8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5901</Words>
  <Characters>33641</Characters>
  <Application>Microsoft Office Word</Application>
  <DocSecurity>0</DocSecurity>
  <Lines>280</Lines>
  <Paragraphs>78</Paragraphs>
  <ScaleCrop>false</ScaleCrop>
  <Company>Microsoft</Company>
  <LinksUpToDate>false</LinksUpToDate>
  <CharactersWithSpaces>39464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Организатор</dc:creator>
  <cp:lastModifiedBy>Admin</cp:lastModifiedBy>
  <cp:revision>4</cp:revision>
  <dcterms:created xsi:type="dcterms:W3CDTF">2024-10-12T20:28:00Z</dcterms:created>
  <dcterms:modified xsi:type="dcterms:W3CDTF">2024-12-09T06:37:00Z</dcterms:modified>
</cp:coreProperties>
</file>